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1D9C" w:rsidRDefault="001A1D9C" w:rsidP="001A1D9C">
      <w:pPr>
        <w:widowControl w:val="0"/>
        <w:jc w:val="center"/>
      </w:pPr>
      <w:r>
        <w:rPr>
          <w:noProof/>
        </w:rPr>
        <w:drawing>
          <wp:inline distT="0" distB="0" distL="0" distR="0" wp14:anchorId="0BF1A5F1" wp14:editId="5077D176">
            <wp:extent cx="422910" cy="5111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" cy="51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1D9C" w:rsidRPr="00605051" w:rsidRDefault="00DA6817" w:rsidP="00DA6817">
      <w:pPr>
        <w:widowControl w:val="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ПРОЕКТ</w:t>
      </w:r>
    </w:p>
    <w:p w:rsidR="001A1D9C" w:rsidRPr="00605051" w:rsidRDefault="001A1D9C" w:rsidP="0012494D">
      <w:pPr>
        <w:widowControl w:val="0"/>
        <w:jc w:val="center"/>
        <w:rPr>
          <w:b/>
          <w:sz w:val="24"/>
          <w:szCs w:val="24"/>
        </w:rPr>
      </w:pPr>
      <w:r w:rsidRPr="00605051">
        <w:rPr>
          <w:b/>
          <w:sz w:val="24"/>
          <w:szCs w:val="24"/>
        </w:rPr>
        <w:t>РОССИЙСКАЯ  ФЕДЕРАЦИЯ</w:t>
      </w:r>
    </w:p>
    <w:p w:rsidR="001A1D9C" w:rsidRPr="00605051" w:rsidRDefault="001A1D9C" w:rsidP="0012494D">
      <w:pPr>
        <w:widowControl w:val="0"/>
        <w:jc w:val="center"/>
        <w:rPr>
          <w:sz w:val="24"/>
          <w:szCs w:val="24"/>
        </w:rPr>
      </w:pPr>
      <w:r w:rsidRPr="00605051">
        <w:rPr>
          <w:sz w:val="24"/>
          <w:szCs w:val="24"/>
        </w:rPr>
        <w:t>КРАСНОЯРСКИЙ КРАЙ</w:t>
      </w:r>
    </w:p>
    <w:p w:rsidR="001A1D9C" w:rsidRPr="00605051" w:rsidRDefault="001A1D9C" w:rsidP="0012494D">
      <w:pPr>
        <w:jc w:val="center"/>
        <w:rPr>
          <w:sz w:val="24"/>
          <w:szCs w:val="24"/>
        </w:rPr>
      </w:pPr>
      <w:r w:rsidRPr="00605051">
        <w:rPr>
          <w:sz w:val="24"/>
          <w:szCs w:val="24"/>
        </w:rPr>
        <w:t>ТАЙМЫРСКИЙ ДОЛГАНО-НЕНЕЦКИЙ МУНИЦИПАЛЬНЫЙ РАЙОН</w:t>
      </w:r>
    </w:p>
    <w:p w:rsidR="001A1D9C" w:rsidRPr="00605051" w:rsidRDefault="001A1D9C" w:rsidP="0012494D">
      <w:pPr>
        <w:jc w:val="center"/>
        <w:rPr>
          <w:b/>
          <w:sz w:val="24"/>
          <w:szCs w:val="24"/>
        </w:rPr>
      </w:pPr>
      <w:r w:rsidRPr="00605051">
        <w:rPr>
          <w:b/>
          <w:sz w:val="24"/>
          <w:szCs w:val="24"/>
        </w:rPr>
        <w:t>АДМИНИСТРАЦИЯ СЕЛЬСКОГО ПОСЕЛЕНИЯ ХАТАНГА</w:t>
      </w:r>
    </w:p>
    <w:p w:rsidR="001A1D9C" w:rsidRDefault="001A1D9C" w:rsidP="0012494D">
      <w:pPr>
        <w:jc w:val="center"/>
        <w:rPr>
          <w:b/>
          <w:sz w:val="24"/>
          <w:szCs w:val="24"/>
        </w:rPr>
      </w:pPr>
    </w:p>
    <w:p w:rsidR="00DA6817" w:rsidRPr="00605051" w:rsidRDefault="00DA6817" w:rsidP="0012494D">
      <w:pPr>
        <w:jc w:val="center"/>
        <w:rPr>
          <w:b/>
          <w:sz w:val="24"/>
          <w:szCs w:val="24"/>
        </w:rPr>
      </w:pPr>
    </w:p>
    <w:p w:rsidR="001A1D9C" w:rsidRPr="00605051" w:rsidRDefault="001A1D9C" w:rsidP="0012494D">
      <w:pPr>
        <w:jc w:val="center"/>
        <w:rPr>
          <w:b/>
          <w:sz w:val="24"/>
          <w:szCs w:val="24"/>
        </w:rPr>
      </w:pPr>
      <w:r w:rsidRPr="00605051">
        <w:rPr>
          <w:b/>
          <w:sz w:val="24"/>
          <w:szCs w:val="24"/>
        </w:rPr>
        <w:t>ПОСТАНОВЛЕНИЕ</w:t>
      </w:r>
    </w:p>
    <w:p w:rsidR="001A1D9C" w:rsidRDefault="001A1D9C" w:rsidP="0012494D">
      <w:pPr>
        <w:jc w:val="center"/>
        <w:rPr>
          <w:b/>
        </w:rPr>
      </w:pPr>
    </w:p>
    <w:p w:rsidR="001A1D9C" w:rsidRPr="00605051" w:rsidRDefault="00590411" w:rsidP="001A1D9C">
      <w:pPr>
        <w:rPr>
          <w:sz w:val="24"/>
          <w:szCs w:val="24"/>
        </w:rPr>
      </w:pPr>
      <w:r>
        <w:rPr>
          <w:sz w:val="24"/>
          <w:szCs w:val="24"/>
        </w:rPr>
        <w:t>00</w:t>
      </w:r>
      <w:r w:rsidR="00605051">
        <w:rPr>
          <w:sz w:val="24"/>
          <w:szCs w:val="24"/>
        </w:rPr>
        <w:t>.1</w:t>
      </w:r>
      <w:r w:rsidR="00773BFE">
        <w:rPr>
          <w:sz w:val="24"/>
          <w:szCs w:val="24"/>
        </w:rPr>
        <w:t>2</w:t>
      </w:r>
      <w:r w:rsidR="00605051">
        <w:rPr>
          <w:sz w:val="24"/>
          <w:szCs w:val="24"/>
        </w:rPr>
        <w:t>.</w:t>
      </w:r>
      <w:r w:rsidR="001A1D9C" w:rsidRPr="00605051">
        <w:rPr>
          <w:sz w:val="24"/>
          <w:szCs w:val="24"/>
        </w:rPr>
        <w:t>201</w:t>
      </w:r>
      <w:r w:rsidR="007D0B6C">
        <w:rPr>
          <w:sz w:val="24"/>
          <w:szCs w:val="24"/>
        </w:rPr>
        <w:t>6</w:t>
      </w:r>
      <w:r w:rsidR="001A1D9C" w:rsidRPr="00605051">
        <w:rPr>
          <w:sz w:val="24"/>
          <w:szCs w:val="24"/>
        </w:rPr>
        <w:t xml:space="preserve"> г.                                                </w:t>
      </w:r>
      <w:r w:rsidR="001A1D9C" w:rsidRPr="00605051">
        <w:rPr>
          <w:sz w:val="24"/>
          <w:szCs w:val="24"/>
        </w:rPr>
        <w:tab/>
      </w:r>
      <w:r w:rsidR="001A1D9C" w:rsidRPr="00605051">
        <w:rPr>
          <w:sz w:val="24"/>
          <w:szCs w:val="24"/>
        </w:rPr>
        <w:tab/>
      </w:r>
      <w:r w:rsidR="001A1D9C" w:rsidRPr="00605051">
        <w:rPr>
          <w:sz w:val="24"/>
          <w:szCs w:val="24"/>
        </w:rPr>
        <w:tab/>
        <w:t xml:space="preserve">          </w:t>
      </w:r>
      <w:r w:rsidR="00605051">
        <w:rPr>
          <w:sz w:val="24"/>
          <w:szCs w:val="24"/>
        </w:rPr>
        <w:t xml:space="preserve">                                 № </w:t>
      </w:r>
      <w:r w:rsidR="00DA6817">
        <w:rPr>
          <w:sz w:val="24"/>
          <w:szCs w:val="24"/>
        </w:rPr>
        <w:t>000</w:t>
      </w:r>
      <w:r w:rsidR="001A1D9C" w:rsidRPr="00605051">
        <w:rPr>
          <w:sz w:val="24"/>
          <w:szCs w:val="24"/>
        </w:rPr>
        <w:t>- П</w:t>
      </w:r>
    </w:p>
    <w:p w:rsidR="001A1D9C" w:rsidRPr="005B07D5" w:rsidRDefault="001A1D9C" w:rsidP="001A1D9C">
      <w:pPr>
        <w:rPr>
          <w:b/>
        </w:rPr>
      </w:pPr>
    </w:p>
    <w:p w:rsidR="00DA6817" w:rsidRPr="00DA6817" w:rsidRDefault="00DA6817" w:rsidP="00DA6817">
      <w:pPr>
        <w:jc w:val="both"/>
        <w:rPr>
          <w:b/>
          <w:sz w:val="24"/>
          <w:szCs w:val="24"/>
        </w:rPr>
      </w:pPr>
      <w:r w:rsidRPr="00DA6817">
        <w:rPr>
          <w:b/>
          <w:sz w:val="24"/>
          <w:szCs w:val="24"/>
        </w:rPr>
        <w:t xml:space="preserve">О внесении изменений в постановление администрации </w:t>
      </w:r>
    </w:p>
    <w:p w:rsidR="00DA6817" w:rsidRPr="00DA6817" w:rsidRDefault="00DA6817" w:rsidP="00DA6817">
      <w:pPr>
        <w:jc w:val="both"/>
        <w:rPr>
          <w:b/>
          <w:sz w:val="24"/>
          <w:szCs w:val="24"/>
        </w:rPr>
      </w:pPr>
      <w:r w:rsidRPr="00DA6817">
        <w:rPr>
          <w:b/>
          <w:sz w:val="24"/>
          <w:szCs w:val="24"/>
        </w:rPr>
        <w:t>сельского поселения Хатанга от 1</w:t>
      </w:r>
      <w:r>
        <w:rPr>
          <w:b/>
          <w:sz w:val="24"/>
          <w:szCs w:val="24"/>
        </w:rPr>
        <w:t>1</w:t>
      </w:r>
      <w:r w:rsidRPr="00DA6817">
        <w:rPr>
          <w:b/>
          <w:sz w:val="24"/>
          <w:szCs w:val="24"/>
        </w:rPr>
        <w:t>.11.2013 №1</w:t>
      </w:r>
      <w:r>
        <w:rPr>
          <w:b/>
          <w:sz w:val="24"/>
          <w:szCs w:val="24"/>
        </w:rPr>
        <w:t>47</w:t>
      </w:r>
      <w:r w:rsidRPr="00DA6817">
        <w:rPr>
          <w:b/>
          <w:sz w:val="24"/>
          <w:szCs w:val="24"/>
        </w:rPr>
        <w:t xml:space="preserve">-П </w:t>
      </w:r>
    </w:p>
    <w:p w:rsidR="001A1D9C" w:rsidRPr="0012494D" w:rsidRDefault="00DA6817" w:rsidP="001A1D9C">
      <w:pPr>
        <w:tabs>
          <w:tab w:val="left" w:pos="4500"/>
        </w:tabs>
        <w:ind w:right="5194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«</w:t>
      </w:r>
      <w:r w:rsidR="000570F3">
        <w:rPr>
          <w:b/>
          <w:sz w:val="24"/>
          <w:szCs w:val="24"/>
        </w:rPr>
        <w:t>Об</w:t>
      </w:r>
      <w:r w:rsidR="0012494D">
        <w:rPr>
          <w:b/>
          <w:sz w:val="24"/>
          <w:szCs w:val="24"/>
        </w:rPr>
        <w:t xml:space="preserve"> </w:t>
      </w:r>
      <w:r w:rsidR="001A1D9C" w:rsidRPr="0012494D">
        <w:rPr>
          <w:b/>
          <w:sz w:val="24"/>
          <w:szCs w:val="24"/>
        </w:rPr>
        <w:t>утверждении муниципальной программы «Организация транспортного обслуживания отдельных категорий населения в селе Хатанга</w:t>
      </w:r>
      <w:r w:rsidR="00271C9F">
        <w:rPr>
          <w:b/>
          <w:sz w:val="24"/>
          <w:szCs w:val="24"/>
        </w:rPr>
        <w:t>»</w:t>
      </w:r>
      <w:r w:rsidR="001A1D9C" w:rsidRPr="0012494D">
        <w:rPr>
          <w:b/>
          <w:sz w:val="24"/>
          <w:szCs w:val="24"/>
        </w:rPr>
        <w:t xml:space="preserve"> </w:t>
      </w:r>
    </w:p>
    <w:p w:rsidR="001A1D9C" w:rsidRDefault="001A1D9C" w:rsidP="001A1D9C">
      <w:pPr>
        <w:jc w:val="both"/>
        <w:rPr>
          <w:b/>
          <w:sz w:val="24"/>
          <w:szCs w:val="24"/>
        </w:rPr>
      </w:pPr>
    </w:p>
    <w:p w:rsidR="00DA6817" w:rsidRPr="0012494D" w:rsidRDefault="00DA6817" w:rsidP="001A1D9C">
      <w:pPr>
        <w:jc w:val="both"/>
        <w:rPr>
          <w:b/>
          <w:sz w:val="24"/>
          <w:szCs w:val="24"/>
        </w:rPr>
      </w:pPr>
    </w:p>
    <w:p w:rsidR="00DA6817" w:rsidRDefault="00DA6817" w:rsidP="00DA6817">
      <w:pPr>
        <w:jc w:val="both"/>
        <w:rPr>
          <w:sz w:val="24"/>
          <w:szCs w:val="24"/>
        </w:rPr>
      </w:pPr>
      <w:r w:rsidRPr="00DA6817">
        <w:rPr>
          <w:sz w:val="24"/>
          <w:szCs w:val="24"/>
        </w:rPr>
        <w:t xml:space="preserve">              В соответствии со статьей 179 Бюджетного кодекса, п. 30 ч.1 ст. 14 Федерального закона от 06 октября 2003 года № 131-ФЗ «Об общих принципах организации местного самоуправления в Российской Федерации», </w:t>
      </w:r>
      <w:hyperlink r:id="rId9" w:history="1">
        <w:r w:rsidRPr="00DA6817">
          <w:rPr>
            <w:sz w:val="24"/>
            <w:szCs w:val="24"/>
          </w:rPr>
          <w:t>статьей 53</w:t>
        </w:r>
      </w:hyperlink>
      <w:r w:rsidRPr="00DA6817">
        <w:rPr>
          <w:sz w:val="24"/>
          <w:szCs w:val="24"/>
        </w:rPr>
        <w:t xml:space="preserve"> Устава сельского поселения Хатанга, </w:t>
      </w:r>
      <w:hyperlink r:id="rId10" w:history="1">
        <w:r w:rsidRPr="00DA6817">
          <w:rPr>
            <w:sz w:val="24"/>
            <w:szCs w:val="24"/>
          </w:rPr>
          <w:t>постановлением</w:t>
        </w:r>
      </w:hyperlink>
      <w:r w:rsidRPr="00DA6817">
        <w:rPr>
          <w:sz w:val="24"/>
          <w:szCs w:val="24"/>
        </w:rPr>
        <w:t xml:space="preserve"> администрации сельского поселения Хатанга от 30.07.2013 № 103-п «Об утверждении Порядка принятия решений о разработке муниципальных  программ сельского поселения Хатанга, их формировании и реализации», </w:t>
      </w:r>
    </w:p>
    <w:p w:rsidR="00DA6817" w:rsidRPr="00DA6817" w:rsidRDefault="00DA6817" w:rsidP="00DA6817">
      <w:pPr>
        <w:jc w:val="both"/>
        <w:rPr>
          <w:sz w:val="24"/>
          <w:szCs w:val="24"/>
        </w:rPr>
      </w:pPr>
    </w:p>
    <w:p w:rsidR="00B65585" w:rsidRPr="00B65585" w:rsidRDefault="00605051" w:rsidP="00605051">
      <w:pPr>
        <w:pStyle w:val="ConsPlusNormal"/>
        <w:ind w:firstLine="5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</w:t>
      </w:r>
      <w:r w:rsidR="00B65585" w:rsidRPr="00B65585">
        <w:rPr>
          <w:rFonts w:ascii="Times New Roman" w:hAnsi="Times New Roman" w:cs="Times New Roman"/>
          <w:b/>
          <w:sz w:val="24"/>
          <w:szCs w:val="24"/>
        </w:rPr>
        <w:t>ПОСТАНОВЛЯЮ:</w:t>
      </w:r>
    </w:p>
    <w:p w:rsidR="001A1D9C" w:rsidRPr="005B07D5" w:rsidRDefault="001A1D9C" w:rsidP="001A1D9C">
      <w:pPr>
        <w:pStyle w:val="ConsPlusNormal"/>
        <w:widowControl/>
        <w:ind w:firstLine="540"/>
        <w:jc w:val="both"/>
        <w:rPr>
          <w:sz w:val="24"/>
          <w:szCs w:val="24"/>
        </w:rPr>
      </w:pPr>
    </w:p>
    <w:p w:rsidR="00DA6817" w:rsidRPr="00DA6817" w:rsidRDefault="000570F3" w:rsidP="00DA6817">
      <w:pPr>
        <w:pStyle w:val="aa"/>
        <w:numPr>
          <w:ilvl w:val="0"/>
          <w:numId w:val="25"/>
        </w:numPr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Внести в</w:t>
      </w:r>
      <w:r w:rsidR="00DA6817" w:rsidRPr="00DA6817">
        <w:rPr>
          <w:sz w:val="24"/>
          <w:szCs w:val="24"/>
        </w:rPr>
        <w:t xml:space="preserve"> постановление администрации сельского поселения Хатанга от 1</w:t>
      </w:r>
      <w:r w:rsidR="00DA6817">
        <w:rPr>
          <w:sz w:val="24"/>
          <w:szCs w:val="24"/>
        </w:rPr>
        <w:t>1</w:t>
      </w:r>
      <w:r w:rsidR="00DA6817" w:rsidRPr="00DA6817">
        <w:rPr>
          <w:sz w:val="24"/>
          <w:szCs w:val="24"/>
        </w:rPr>
        <w:t>.11.2013 №</w:t>
      </w:r>
      <w:r w:rsidR="00DA6817">
        <w:rPr>
          <w:sz w:val="24"/>
          <w:szCs w:val="24"/>
        </w:rPr>
        <w:t>147</w:t>
      </w:r>
      <w:r w:rsidR="00DA6817" w:rsidRPr="00DA6817">
        <w:rPr>
          <w:sz w:val="24"/>
          <w:szCs w:val="24"/>
        </w:rPr>
        <w:t xml:space="preserve">-П «Об утверждении муниципальной программы </w:t>
      </w:r>
      <w:r w:rsidR="001A1D9C" w:rsidRPr="00DA6817">
        <w:rPr>
          <w:sz w:val="24"/>
          <w:szCs w:val="24"/>
        </w:rPr>
        <w:t>«Организация транспортного обслуживания отдельных категорий населения в селе Хатанга</w:t>
      </w:r>
      <w:r w:rsidR="00271C9F" w:rsidRPr="00DA6817">
        <w:rPr>
          <w:sz w:val="24"/>
          <w:szCs w:val="24"/>
        </w:rPr>
        <w:t>»</w:t>
      </w:r>
      <w:r w:rsidR="001A1D9C" w:rsidRPr="00DA6817">
        <w:rPr>
          <w:sz w:val="24"/>
          <w:szCs w:val="24"/>
        </w:rPr>
        <w:t xml:space="preserve"> </w:t>
      </w:r>
      <w:r w:rsidR="00DA6817" w:rsidRPr="00DA6817">
        <w:rPr>
          <w:sz w:val="24"/>
          <w:szCs w:val="24"/>
        </w:rPr>
        <w:t>следующие изменения:</w:t>
      </w:r>
    </w:p>
    <w:p w:rsidR="00DA6817" w:rsidRPr="00DA6817" w:rsidRDefault="00DA6817" w:rsidP="00DA6817">
      <w:pPr>
        <w:pStyle w:val="aa"/>
        <w:ind w:left="709"/>
        <w:jc w:val="both"/>
        <w:rPr>
          <w:sz w:val="24"/>
          <w:szCs w:val="24"/>
        </w:rPr>
      </w:pPr>
      <w:r w:rsidRPr="00DA6817">
        <w:rPr>
          <w:sz w:val="24"/>
          <w:szCs w:val="24"/>
        </w:rPr>
        <w:t>муниципальную программу «Организация транспортного обслуживания отдельных категорий населения в селе Хатанга» изложить в редакции согласно приложению.</w:t>
      </w:r>
    </w:p>
    <w:p w:rsidR="00DA6817" w:rsidRPr="00DA6817" w:rsidRDefault="00DA6817" w:rsidP="00DA6817">
      <w:pPr>
        <w:pStyle w:val="ConsPlusNormal"/>
        <w:widowControl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A6817" w:rsidRPr="00DA6817" w:rsidRDefault="00DA6817" w:rsidP="00DA6817">
      <w:pPr>
        <w:pStyle w:val="aa"/>
        <w:numPr>
          <w:ilvl w:val="0"/>
          <w:numId w:val="25"/>
        </w:numPr>
        <w:autoSpaceDE w:val="0"/>
        <w:autoSpaceDN w:val="0"/>
        <w:adjustRightInd w:val="0"/>
        <w:ind w:left="709"/>
        <w:jc w:val="both"/>
        <w:rPr>
          <w:sz w:val="24"/>
          <w:szCs w:val="24"/>
        </w:rPr>
      </w:pPr>
      <w:r w:rsidRPr="00DA6817">
        <w:rPr>
          <w:sz w:val="24"/>
          <w:szCs w:val="24"/>
        </w:rPr>
        <w:t>Настоящее Постановление вступает в силу в день, следующий за днем его официального опубликования в Информационном бюллетене органов местного самоуправления сельского поселения Хатанга, но не ранее 1 января 201</w:t>
      </w:r>
      <w:r w:rsidR="007D0B6C">
        <w:rPr>
          <w:sz w:val="24"/>
          <w:szCs w:val="24"/>
        </w:rPr>
        <w:t>7</w:t>
      </w:r>
      <w:r w:rsidRPr="00DA6817">
        <w:rPr>
          <w:sz w:val="24"/>
          <w:szCs w:val="24"/>
        </w:rPr>
        <w:t xml:space="preserve"> года.</w:t>
      </w:r>
    </w:p>
    <w:p w:rsidR="00DA6817" w:rsidRPr="00DA6817" w:rsidRDefault="00DA6817" w:rsidP="00DA681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A6817" w:rsidRPr="00DA6817" w:rsidRDefault="00DA6817" w:rsidP="00DA6817">
      <w:pPr>
        <w:pStyle w:val="ConsPlusNormal"/>
        <w:widowControl/>
        <w:numPr>
          <w:ilvl w:val="0"/>
          <w:numId w:val="25"/>
        </w:num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DA6817">
        <w:rPr>
          <w:rFonts w:ascii="Times New Roman" w:hAnsi="Times New Roman" w:cs="Times New Roman"/>
          <w:sz w:val="24"/>
          <w:szCs w:val="24"/>
        </w:rPr>
        <w:t>Контроль за испол</w:t>
      </w:r>
      <w:r w:rsidR="000570F3">
        <w:rPr>
          <w:rFonts w:ascii="Times New Roman" w:hAnsi="Times New Roman" w:cs="Times New Roman"/>
          <w:sz w:val="24"/>
          <w:szCs w:val="24"/>
        </w:rPr>
        <w:t>нением настоящего Постановления</w:t>
      </w:r>
      <w:r w:rsidRPr="00DA6817">
        <w:rPr>
          <w:rFonts w:ascii="Times New Roman" w:hAnsi="Times New Roman" w:cs="Times New Roman"/>
          <w:sz w:val="24"/>
          <w:szCs w:val="24"/>
        </w:rPr>
        <w:t xml:space="preserve"> возлагаю на </w:t>
      </w:r>
      <w:r w:rsidR="002766DA">
        <w:rPr>
          <w:rFonts w:ascii="Times New Roman" w:hAnsi="Times New Roman" w:cs="Times New Roman"/>
          <w:color w:val="000000"/>
          <w:sz w:val="24"/>
          <w:szCs w:val="24"/>
        </w:rPr>
        <w:t>Скрипкина</w:t>
      </w:r>
      <w:r w:rsidR="007D0B6C">
        <w:rPr>
          <w:rFonts w:ascii="Times New Roman" w:hAnsi="Times New Roman" w:cs="Times New Roman"/>
          <w:color w:val="000000"/>
          <w:sz w:val="24"/>
          <w:szCs w:val="24"/>
        </w:rPr>
        <w:t xml:space="preserve"> А.С</w:t>
      </w:r>
      <w:r w:rsidRPr="00DA6817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r w:rsidRPr="00DA6817">
        <w:rPr>
          <w:rFonts w:ascii="Times New Roman" w:hAnsi="Times New Roman" w:cs="Times New Roman"/>
          <w:sz w:val="24"/>
          <w:szCs w:val="24"/>
        </w:rPr>
        <w:t xml:space="preserve">заместителя </w:t>
      </w:r>
      <w:r w:rsidR="002766DA">
        <w:rPr>
          <w:rFonts w:ascii="Times New Roman" w:hAnsi="Times New Roman" w:cs="Times New Roman"/>
          <w:sz w:val="24"/>
          <w:szCs w:val="24"/>
        </w:rPr>
        <w:t>Главы</w:t>
      </w:r>
      <w:r w:rsidRPr="00DA6817">
        <w:rPr>
          <w:rFonts w:ascii="Times New Roman" w:hAnsi="Times New Roman" w:cs="Times New Roman"/>
          <w:sz w:val="24"/>
          <w:szCs w:val="24"/>
        </w:rPr>
        <w:t xml:space="preserve"> администрации сельского поселения Хатанга.</w:t>
      </w:r>
    </w:p>
    <w:p w:rsidR="00DA6817" w:rsidRPr="00DA6817" w:rsidRDefault="00DA6817" w:rsidP="00DA6817">
      <w:pPr>
        <w:pStyle w:val="ConsPlusNormal"/>
        <w:widowControl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A6817" w:rsidRPr="00DA6817" w:rsidRDefault="00DA6817" w:rsidP="00DA6817">
      <w:pPr>
        <w:ind w:left="720"/>
        <w:jc w:val="both"/>
        <w:rPr>
          <w:sz w:val="24"/>
          <w:szCs w:val="24"/>
        </w:rPr>
      </w:pPr>
    </w:p>
    <w:p w:rsidR="00DA6817" w:rsidRPr="00DA6817" w:rsidRDefault="00DA6817" w:rsidP="00DA6817">
      <w:pPr>
        <w:ind w:left="720"/>
        <w:jc w:val="both"/>
        <w:rPr>
          <w:sz w:val="24"/>
          <w:szCs w:val="24"/>
        </w:rPr>
      </w:pPr>
    </w:p>
    <w:p w:rsidR="00DA6817" w:rsidRPr="00DA6817" w:rsidRDefault="00DA6817" w:rsidP="00DA6817">
      <w:pPr>
        <w:ind w:left="720"/>
        <w:jc w:val="both"/>
        <w:rPr>
          <w:sz w:val="24"/>
          <w:szCs w:val="24"/>
        </w:rPr>
      </w:pPr>
    </w:p>
    <w:p w:rsidR="00DA6817" w:rsidRPr="00DA6817" w:rsidRDefault="002766DA" w:rsidP="00DA6817">
      <w:pPr>
        <w:rPr>
          <w:sz w:val="24"/>
          <w:szCs w:val="24"/>
        </w:rPr>
      </w:pPr>
      <w:r>
        <w:rPr>
          <w:sz w:val="24"/>
          <w:szCs w:val="24"/>
        </w:rPr>
        <w:t xml:space="preserve">Глава </w:t>
      </w:r>
      <w:r w:rsidR="00DA6817" w:rsidRPr="00DA6817">
        <w:rPr>
          <w:sz w:val="24"/>
          <w:szCs w:val="24"/>
        </w:rPr>
        <w:t xml:space="preserve">сельского поселения Хатанга                                                                                </w:t>
      </w:r>
      <w:r>
        <w:rPr>
          <w:sz w:val="24"/>
          <w:szCs w:val="24"/>
        </w:rPr>
        <w:t>А.В. Кулешов</w:t>
      </w:r>
    </w:p>
    <w:p w:rsidR="00DA6817" w:rsidRDefault="00DA6817" w:rsidP="00DA6817">
      <w:pPr>
        <w:rPr>
          <w:sz w:val="22"/>
          <w:szCs w:val="22"/>
        </w:rPr>
      </w:pPr>
    </w:p>
    <w:p w:rsidR="001A1D9C" w:rsidRPr="00DA6817" w:rsidRDefault="001A1D9C" w:rsidP="00DA6817">
      <w:pPr>
        <w:pStyle w:val="ConsPlusNormal"/>
        <w:widowControl/>
        <w:ind w:left="90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E60A31" w:rsidRDefault="00E60A31" w:rsidP="001A1D9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A6817" w:rsidRDefault="00DA6817" w:rsidP="001A1D9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A6817" w:rsidRDefault="00DA6817" w:rsidP="001A1D9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A1D9C" w:rsidRDefault="001A1D9C" w:rsidP="001A1D9C">
      <w:pPr>
        <w:rPr>
          <w:rFonts w:asciiTheme="minorHAnsi" w:hAnsiTheme="minorHAnsi"/>
        </w:rPr>
      </w:pPr>
    </w:p>
    <w:p w:rsidR="00E60A31" w:rsidRDefault="00E60A31" w:rsidP="001A1D9C">
      <w:pPr>
        <w:rPr>
          <w:rFonts w:asciiTheme="minorHAnsi" w:hAnsiTheme="minorHAnsi"/>
        </w:rPr>
      </w:pPr>
    </w:p>
    <w:tbl>
      <w:tblPr>
        <w:tblStyle w:val="a3"/>
        <w:tblW w:w="0" w:type="auto"/>
        <w:tblInd w:w="60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</w:tblGrid>
      <w:tr w:rsidR="00225331" w:rsidRPr="00225331" w:rsidTr="00605051">
        <w:tc>
          <w:tcPr>
            <w:tcW w:w="3402" w:type="dxa"/>
          </w:tcPr>
          <w:p w:rsidR="00605051" w:rsidRDefault="00605051" w:rsidP="001A1D9C">
            <w:pPr>
              <w:rPr>
                <w:sz w:val="18"/>
                <w:szCs w:val="18"/>
              </w:rPr>
            </w:pPr>
          </w:p>
          <w:p w:rsidR="00605051" w:rsidRDefault="00605051" w:rsidP="001A1D9C">
            <w:pPr>
              <w:rPr>
                <w:sz w:val="18"/>
                <w:szCs w:val="18"/>
              </w:rPr>
            </w:pPr>
          </w:p>
          <w:p w:rsidR="00605051" w:rsidRDefault="00605051" w:rsidP="001A1D9C">
            <w:pPr>
              <w:rPr>
                <w:sz w:val="18"/>
                <w:szCs w:val="18"/>
              </w:rPr>
            </w:pPr>
          </w:p>
          <w:p w:rsidR="00225331" w:rsidRPr="00605051" w:rsidRDefault="00225331" w:rsidP="001A1D9C">
            <w:pPr>
              <w:rPr>
                <w:b/>
              </w:rPr>
            </w:pPr>
            <w:r w:rsidRPr="00605051">
              <w:rPr>
                <w:b/>
              </w:rPr>
              <w:lastRenderedPageBreak/>
              <w:t>Приложение</w:t>
            </w:r>
          </w:p>
          <w:p w:rsidR="00605051" w:rsidRDefault="00225331" w:rsidP="001A1D9C">
            <w:r w:rsidRPr="00605051">
              <w:t>к Постановлению администрации сельского поселения Хатанга</w:t>
            </w:r>
          </w:p>
          <w:p w:rsidR="00225331" w:rsidRPr="00225331" w:rsidRDefault="00605051" w:rsidP="007D0B6C">
            <w:pPr>
              <w:rPr>
                <w:sz w:val="18"/>
                <w:szCs w:val="18"/>
              </w:rPr>
            </w:pPr>
            <w:r>
              <w:t xml:space="preserve"> от  </w:t>
            </w:r>
            <w:r w:rsidR="00DA6817">
              <w:t>00</w:t>
            </w:r>
            <w:r>
              <w:t>.1</w:t>
            </w:r>
            <w:r w:rsidR="00590411">
              <w:t>2</w:t>
            </w:r>
            <w:r>
              <w:t>.201</w:t>
            </w:r>
            <w:r w:rsidR="007D0B6C">
              <w:t xml:space="preserve">6 </w:t>
            </w:r>
            <w:r>
              <w:t xml:space="preserve">№ </w:t>
            </w:r>
            <w:r w:rsidR="00DA6817">
              <w:t>000</w:t>
            </w:r>
            <w:r>
              <w:t xml:space="preserve"> </w:t>
            </w:r>
            <w:r w:rsidR="00225331" w:rsidRPr="00605051">
              <w:t>-</w:t>
            </w:r>
            <w:r>
              <w:t xml:space="preserve"> </w:t>
            </w:r>
            <w:r w:rsidR="00225331" w:rsidRPr="00605051">
              <w:t>П</w:t>
            </w:r>
          </w:p>
        </w:tc>
      </w:tr>
    </w:tbl>
    <w:p w:rsidR="00225331" w:rsidRDefault="00225331" w:rsidP="001A1D9C">
      <w:pPr>
        <w:rPr>
          <w:rFonts w:asciiTheme="minorHAnsi" w:hAnsiTheme="minorHAnsi"/>
        </w:rPr>
      </w:pPr>
    </w:p>
    <w:p w:rsidR="0012494D" w:rsidRPr="000E0A9A" w:rsidRDefault="0012494D" w:rsidP="0012494D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</w:t>
      </w:r>
      <w:r w:rsidRPr="000E0A9A">
        <w:rPr>
          <w:rFonts w:ascii="Times New Roman" w:hAnsi="Times New Roman" w:cs="Times New Roman"/>
          <w:b/>
          <w:sz w:val="24"/>
          <w:szCs w:val="24"/>
        </w:rPr>
        <w:t>униципальн</w:t>
      </w:r>
      <w:r>
        <w:rPr>
          <w:rFonts w:ascii="Times New Roman" w:hAnsi="Times New Roman" w:cs="Times New Roman"/>
          <w:b/>
          <w:sz w:val="24"/>
          <w:szCs w:val="24"/>
        </w:rPr>
        <w:t xml:space="preserve">ая </w:t>
      </w:r>
      <w:r w:rsidRPr="000E0A9A">
        <w:rPr>
          <w:rFonts w:ascii="Times New Roman" w:hAnsi="Times New Roman" w:cs="Times New Roman"/>
          <w:b/>
          <w:sz w:val="24"/>
          <w:szCs w:val="24"/>
        </w:rPr>
        <w:t>программ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Pr="000E0A9A">
        <w:rPr>
          <w:rFonts w:ascii="Times New Roman" w:hAnsi="Times New Roman" w:cs="Times New Roman"/>
          <w:b/>
          <w:sz w:val="24"/>
          <w:szCs w:val="24"/>
        </w:rPr>
        <w:t xml:space="preserve"> «Организация транспортного обслуживания отдельных категорий населения в селе Хатанга</w:t>
      </w:r>
      <w:r w:rsidR="00271C9F">
        <w:rPr>
          <w:rFonts w:ascii="Times New Roman" w:hAnsi="Times New Roman" w:cs="Times New Roman"/>
          <w:b/>
          <w:sz w:val="24"/>
          <w:szCs w:val="24"/>
        </w:rPr>
        <w:t>»</w:t>
      </w:r>
      <w:r w:rsidRPr="000E0A9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2494D" w:rsidRDefault="0012494D" w:rsidP="0012494D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</w:rPr>
      </w:pPr>
    </w:p>
    <w:p w:rsidR="005370F5" w:rsidRPr="001A1D9C" w:rsidRDefault="005370F5" w:rsidP="005370F5">
      <w:pPr>
        <w:pStyle w:val="ConsPlusNormal"/>
        <w:widowControl/>
        <w:numPr>
          <w:ilvl w:val="0"/>
          <w:numId w:val="6"/>
        </w:numPr>
        <w:ind w:firstLine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1A1D9C">
        <w:rPr>
          <w:rFonts w:ascii="Times New Roman" w:hAnsi="Times New Roman" w:cs="Times New Roman"/>
          <w:b/>
          <w:bCs/>
          <w:sz w:val="24"/>
          <w:szCs w:val="24"/>
        </w:rPr>
        <w:t>Паспорт программы</w:t>
      </w:r>
    </w:p>
    <w:p w:rsidR="005370F5" w:rsidRPr="001A1D9C" w:rsidRDefault="005370F5" w:rsidP="005370F5">
      <w:pPr>
        <w:pStyle w:val="ConsPlusNormal"/>
        <w:widowControl/>
        <w:ind w:left="720" w:firstLine="0"/>
        <w:outlineLvl w:val="2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065" w:type="dxa"/>
        <w:tblInd w:w="-35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4"/>
        <w:gridCol w:w="5811"/>
      </w:tblGrid>
      <w:tr w:rsidR="00156ABD" w:rsidRPr="00156ABD" w:rsidTr="00225331">
        <w:trPr>
          <w:cantSplit/>
          <w:trHeight w:val="240"/>
        </w:trPr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ABD" w:rsidRPr="002C46E8" w:rsidRDefault="001A1D9C" w:rsidP="009131A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2C46E8">
              <w:rPr>
                <w:rFonts w:ascii="Times New Roman" w:hAnsi="Times New Roman" w:cs="Times New Roman"/>
                <w:sz w:val="23"/>
                <w:szCs w:val="23"/>
              </w:rPr>
              <w:t xml:space="preserve">Наименование </w:t>
            </w:r>
            <w:r w:rsidR="00156ABD" w:rsidRPr="002C46E8">
              <w:rPr>
                <w:rFonts w:ascii="Times New Roman" w:hAnsi="Times New Roman" w:cs="Times New Roman"/>
                <w:sz w:val="23"/>
                <w:szCs w:val="23"/>
              </w:rPr>
              <w:t xml:space="preserve">Программы           </w:t>
            </w: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ABD" w:rsidRPr="002C46E8" w:rsidRDefault="001A1D9C" w:rsidP="00DA6817">
            <w:pPr>
              <w:jc w:val="both"/>
              <w:rPr>
                <w:sz w:val="23"/>
                <w:szCs w:val="23"/>
              </w:rPr>
            </w:pPr>
            <w:r w:rsidRPr="002C46E8">
              <w:rPr>
                <w:sz w:val="23"/>
                <w:szCs w:val="23"/>
              </w:rPr>
              <w:t xml:space="preserve">Муниципальная </w:t>
            </w:r>
            <w:hyperlink r:id="rId11" w:history="1">
              <w:r w:rsidRPr="002C46E8">
                <w:rPr>
                  <w:sz w:val="23"/>
                  <w:szCs w:val="23"/>
                </w:rPr>
                <w:t>программ</w:t>
              </w:r>
            </w:hyperlink>
            <w:r w:rsidRPr="002C46E8">
              <w:rPr>
                <w:sz w:val="23"/>
                <w:szCs w:val="23"/>
              </w:rPr>
              <w:t>а «Организация транспортного обслуживания отдельных категорий населения в селе Хатанга</w:t>
            </w:r>
            <w:r w:rsidR="00271C9F" w:rsidRPr="002C46E8">
              <w:rPr>
                <w:sz w:val="23"/>
                <w:szCs w:val="23"/>
              </w:rPr>
              <w:t>»</w:t>
            </w:r>
            <w:r w:rsidRPr="002C46E8">
              <w:rPr>
                <w:sz w:val="23"/>
                <w:szCs w:val="23"/>
              </w:rPr>
              <w:t xml:space="preserve"> (далее – Программа)</w:t>
            </w:r>
          </w:p>
        </w:tc>
      </w:tr>
      <w:tr w:rsidR="001A1D9C" w:rsidRPr="00156ABD" w:rsidTr="00225331">
        <w:trPr>
          <w:cantSplit/>
          <w:trHeight w:val="240"/>
        </w:trPr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C" w:rsidRPr="002C46E8" w:rsidRDefault="001A1D9C" w:rsidP="005B35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2C46E8">
              <w:rPr>
                <w:rFonts w:ascii="Times New Roman" w:hAnsi="Times New Roman" w:cs="Times New Roman"/>
                <w:sz w:val="23"/>
                <w:szCs w:val="23"/>
              </w:rPr>
              <w:t xml:space="preserve">Основание для разработки Программы           </w:t>
            </w: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D9C" w:rsidRPr="002C46E8" w:rsidRDefault="002C46E8" w:rsidP="00DA6817">
            <w:pPr>
              <w:jc w:val="both"/>
              <w:rPr>
                <w:sz w:val="23"/>
                <w:szCs w:val="23"/>
              </w:rPr>
            </w:pPr>
            <w:r w:rsidRPr="002C46E8">
              <w:rPr>
                <w:sz w:val="23"/>
                <w:szCs w:val="23"/>
                <w:lang w:eastAsia="de-DE"/>
              </w:rPr>
              <w:t xml:space="preserve">Распоряжение администрации сельского поселения Хатанга от 30.08.2013 г. № 118/1-Р «Об утверждении перечня муниципальных программ сельского поселения Хатанга», </w:t>
            </w:r>
            <w:r w:rsidR="001A1D9C" w:rsidRPr="002C46E8">
              <w:rPr>
                <w:sz w:val="23"/>
                <w:szCs w:val="23"/>
                <w:lang w:eastAsia="de-DE"/>
              </w:rPr>
              <w:t xml:space="preserve">Постановление администрации сельского поселения Хатанга от 30.07.2013г. </w:t>
            </w:r>
            <w:bookmarkStart w:id="0" w:name="_GoBack"/>
            <w:bookmarkEnd w:id="0"/>
            <w:r w:rsidR="001A1D9C" w:rsidRPr="002C46E8">
              <w:rPr>
                <w:sz w:val="23"/>
                <w:szCs w:val="23"/>
                <w:lang w:eastAsia="de-DE"/>
              </w:rPr>
              <w:t>№ 103-П</w:t>
            </w:r>
            <w:r w:rsidR="001A1D9C" w:rsidRPr="002C46E8">
              <w:rPr>
                <w:sz w:val="23"/>
                <w:szCs w:val="23"/>
              </w:rPr>
              <w:t xml:space="preserve"> «Об утверждении порядка принятия решений о разработке муниципальных программ сельского поселения Хатанга, их формировании и реализации»</w:t>
            </w:r>
            <w:r w:rsidRPr="002C46E8">
              <w:rPr>
                <w:sz w:val="23"/>
                <w:szCs w:val="23"/>
              </w:rPr>
              <w:t>.</w:t>
            </w:r>
          </w:p>
        </w:tc>
      </w:tr>
      <w:tr w:rsidR="00156ABD" w:rsidRPr="00156ABD" w:rsidTr="00225331">
        <w:trPr>
          <w:cantSplit/>
          <w:trHeight w:val="360"/>
        </w:trPr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ABD" w:rsidRPr="002C46E8" w:rsidRDefault="00B13A79" w:rsidP="00E377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2C46E8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="00156ABD" w:rsidRPr="002C46E8">
              <w:rPr>
                <w:rFonts w:ascii="Times New Roman" w:hAnsi="Times New Roman" w:cs="Times New Roman"/>
                <w:sz w:val="23"/>
                <w:szCs w:val="23"/>
              </w:rPr>
              <w:t>тветственн</w:t>
            </w:r>
            <w:r w:rsidRPr="002C46E8">
              <w:rPr>
                <w:rFonts w:ascii="Times New Roman" w:hAnsi="Times New Roman" w:cs="Times New Roman"/>
                <w:sz w:val="23"/>
                <w:szCs w:val="23"/>
              </w:rPr>
              <w:t xml:space="preserve">ый исполнитель </w:t>
            </w:r>
            <w:r w:rsidR="007C6B6D" w:rsidRPr="002C46E8">
              <w:rPr>
                <w:rFonts w:ascii="Times New Roman" w:hAnsi="Times New Roman" w:cs="Times New Roman"/>
                <w:sz w:val="23"/>
                <w:szCs w:val="23"/>
              </w:rPr>
              <w:t>П</w:t>
            </w:r>
            <w:r w:rsidRPr="002C46E8">
              <w:rPr>
                <w:rFonts w:ascii="Times New Roman" w:hAnsi="Times New Roman" w:cs="Times New Roman"/>
                <w:sz w:val="23"/>
                <w:szCs w:val="23"/>
              </w:rPr>
              <w:t>рограммы</w:t>
            </w:r>
            <w:r w:rsidR="00156ABD" w:rsidRPr="002C46E8">
              <w:rPr>
                <w:rFonts w:ascii="Times New Roman" w:hAnsi="Times New Roman" w:cs="Times New Roman"/>
                <w:sz w:val="23"/>
                <w:szCs w:val="23"/>
              </w:rPr>
              <w:t xml:space="preserve">                      </w:t>
            </w: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ABD" w:rsidRPr="002C46E8" w:rsidRDefault="00E3778C" w:rsidP="00014A8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2C46E8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="00156ABD" w:rsidRPr="002C46E8">
              <w:rPr>
                <w:rFonts w:ascii="Times New Roman" w:hAnsi="Times New Roman" w:cs="Times New Roman"/>
                <w:sz w:val="23"/>
                <w:szCs w:val="23"/>
              </w:rPr>
              <w:t>дминистраци</w:t>
            </w:r>
            <w:r w:rsidR="00014A85" w:rsidRPr="002C46E8">
              <w:rPr>
                <w:rFonts w:ascii="Times New Roman" w:hAnsi="Times New Roman" w:cs="Times New Roman"/>
                <w:sz w:val="23"/>
                <w:szCs w:val="23"/>
              </w:rPr>
              <w:t xml:space="preserve">я </w:t>
            </w:r>
            <w:r w:rsidR="00B13A79" w:rsidRPr="002C46E8">
              <w:rPr>
                <w:rFonts w:ascii="Times New Roman" w:hAnsi="Times New Roman" w:cs="Times New Roman"/>
                <w:sz w:val="23"/>
                <w:szCs w:val="23"/>
              </w:rPr>
              <w:t>сельского поселения Хатанга</w:t>
            </w:r>
          </w:p>
        </w:tc>
      </w:tr>
      <w:tr w:rsidR="00156ABD" w:rsidRPr="00156ABD" w:rsidTr="00225331">
        <w:trPr>
          <w:cantSplit/>
          <w:trHeight w:val="240"/>
        </w:trPr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CD1" w:rsidRPr="002C46E8" w:rsidRDefault="00B13A79" w:rsidP="001249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2C46E8">
              <w:rPr>
                <w:rFonts w:ascii="Times New Roman" w:hAnsi="Times New Roman" w:cs="Times New Roman"/>
                <w:sz w:val="23"/>
                <w:szCs w:val="23"/>
              </w:rPr>
              <w:t xml:space="preserve">Соисполнители </w:t>
            </w:r>
            <w:r w:rsidR="007C6B6D" w:rsidRPr="002C46E8">
              <w:rPr>
                <w:rFonts w:ascii="Times New Roman" w:hAnsi="Times New Roman" w:cs="Times New Roman"/>
                <w:sz w:val="23"/>
                <w:szCs w:val="23"/>
              </w:rPr>
              <w:t>П</w:t>
            </w:r>
            <w:r w:rsidRPr="002C46E8">
              <w:rPr>
                <w:rFonts w:ascii="Times New Roman" w:hAnsi="Times New Roman" w:cs="Times New Roman"/>
                <w:sz w:val="23"/>
                <w:szCs w:val="23"/>
              </w:rPr>
              <w:t>рограммы</w:t>
            </w: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ABD" w:rsidRPr="002C46E8" w:rsidRDefault="00156ABD" w:rsidP="009131A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56ABD" w:rsidRPr="00156ABD" w:rsidTr="00225331">
        <w:trPr>
          <w:cantSplit/>
          <w:trHeight w:val="240"/>
        </w:trPr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ABD" w:rsidRPr="002C46E8" w:rsidRDefault="000570F3" w:rsidP="007C6B6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Цели</w:t>
            </w:r>
            <w:r w:rsidR="00B13A79" w:rsidRPr="002C46E8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7C6B6D" w:rsidRPr="002C46E8">
              <w:rPr>
                <w:rFonts w:ascii="Times New Roman" w:hAnsi="Times New Roman" w:cs="Times New Roman"/>
                <w:sz w:val="23"/>
                <w:szCs w:val="23"/>
              </w:rPr>
              <w:t>П</w:t>
            </w:r>
            <w:r w:rsidR="00B13A79" w:rsidRPr="002C46E8">
              <w:rPr>
                <w:rFonts w:ascii="Times New Roman" w:hAnsi="Times New Roman" w:cs="Times New Roman"/>
                <w:sz w:val="23"/>
                <w:szCs w:val="23"/>
              </w:rPr>
              <w:t>рограммы</w:t>
            </w: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ABD" w:rsidRPr="002C46E8" w:rsidRDefault="00B13A79" w:rsidP="00E8688B">
            <w:pPr>
              <w:pStyle w:val="ConsPlusNormal"/>
              <w:widowControl/>
              <w:ind w:left="-70" w:firstLine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2C46E8">
              <w:rPr>
                <w:rFonts w:ascii="Times New Roman" w:hAnsi="Times New Roman" w:cs="Times New Roman"/>
                <w:bCs/>
                <w:sz w:val="23"/>
                <w:szCs w:val="23"/>
              </w:rPr>
              <w:t>С</w:t>
            </w:r>
            <w:r w:rsidR="00156ABD" w:rsidRPr="002C46E8">
              <w:rPr>
                <w:rFonts w:ascii="Times New Roman" w:hAnsi="Times New Roman" w:cs="Times New Roman"/>
                <w:sz w:val="23"/>
                <w:szCs w:val="23"/>
              </w:rPr>
              <w:t xml:space="preserve">оздание </w:t>
            </w:r>
            <w:r w:rsidR="000570F3">
              <w:rPr>
                <w:rFonts w:ascii="Times New Roman" w:hAnsi="Times New Roman" w:cs="Times New Roman"/>
                <w:sz w:val="23"/>
                <w:szCs w:val="23"/>
              </w:rPr>
              <w:t>условий</w:t>
            </w:r>
            <w:r w:rsidR="00E70DA2" w:rsidRPr="002C46E8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156ABD" w:rsidRPr="002C46E8">
              <w:rPr>
                <w:rFonts w:ascii="Times New Roman" w:hAnsi="Times New Roman" w:cs="Times New Roman"/>
                <w:sz w:val="23"/>
                <w:szCs w:val="23"/>
              </w:rPr>
              <w:t xml:space="preserve">для </w:t>
            </w:r>
            <w:r w:rsidR="00E70DA2" w:rsidRPr="002C46E8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156ABD" w:rsidRPr="002C46E8">
              <w:rPr>
                <w:rFonts w:ascii="Times New Roman" w:hAnsi="Times New Roman" w:cs="Times New Roman"/>
                <w:sz w:val="23"/>
                <w:szCs w:val="23"/>
              </w:rPr>
              <w:t xml:space="preserve">предоставления </w:t>
            </w:r>
            <w:r w:rsidR="00E70DA2" w:rsidRPr="002C46E8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156ABD" w:rsidRPr="002C46E8">
              <w:rPr>
                <w:rFonts w:ascii="Times New Roman" w:hAnsi="Times New Roman" w:cs="Times New Roman"/>
                <w:sz w:val="23"/>
                <w:szCs w:val="23"/>
              </w:rPr>
              <w:t xml:space="preserve">транспортных услуг </w:t>
            </w:r>
            <w:r w:rsidR="00E70DA2" w:rsidRPr="002C46E8">
              <w:rPr>
                <w:rFonts w:ascii="Times New Roman" w:hAnsi="Times New Roman" w:cs="Times New Roman"/>
                <w:sz w:val="23"/>
                <w:szCs w:val="23"/>
              </w:rPr>
              <w:t xml:space="preserve"> отдельным категориям  </w:t>
            </w:r>
            <w:r w:rsidR="00156ABD" w:rsidRPr="002C46E8">
              <w:rPr>
                <w:rFonts w:ascii="Times New Roman" w:hAnsi="Times New Roman" w:cs="Times New Roman"/>
                <w:sz w:val="23"/>
                <w:szCs w:val="23"/>
              </w:rPr>
              <w:t>населени</w:t>
            </w:r>
            <w:r w:rsidR="00E70DA2" w:rsidRPr="002C46E8">
              <w:rPr>
                <w:rFonts w:ascii="Times New Roman" w:hAnsi="Times New Roman" w:cs="Times New Roman"/>
                <w:sz w:val="23"/>
                <w:szCs w:val="23"/>
              </w:rPr>
              <w:t xml:space="preserve">я </w:t>
            </w:r>
            <w:r w:rsidR="00156ABD" w:rsidRPr="002C46E8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E70DA2" w:rsidRPr="002C46E8">
              <w:rPr>
                <w:rFonts w:ascii="Times New Roman" w:hAnsi="Times New Roman" w:cs="Times New Roman"/>
                <w:sz w:val="23"/>
                <w:szCs w:val="23"/>
              </w:rPr>
              <w:t>(дет</w:t>
            </w:r>
            <w:r w:rsidR="00E8688B" w:rsidRPr="002C46E8">
              <w:rPr>
                <w:rFonts w:ascii="Times New Roman" w:hAnsi="Times New Roman" w:cs="Times New Roman"/>
                <w:sz w:val="23"/>
                <w:szCs w:val="23"/>
              </w:rPr>
              <w:t>и, посещающие</w:t>
            </w:r>
            <w:r w:rsidR="00E70DA2" w:rsidRPr="002C46E8">
              <w:rPr>
                <w:rFonts w:ascii="Times New Roman" w:hAnsi="Times New Roman" w:cs="Times New Roman"/>
                <w:sz w:val="23"/>
                <w:szCs w:val="23"/>
              </w:rPr>
              <w:t xml:space="preserve"> дошкольные образовательные учреждения, </w:t>
            </w:r>
            <w:r w:rsidR="00E8688B" w:rsidRPr="002C46E8">
              <w:rPr>
                <w:rFonts w:ascii="Times New Roman" w:hAnsi="Times New Roman" w:cs="Times New Roman"/>
                <w:sz w:val="23"/>
                <w:szCs w:val="23"/>
              </w:rPr>
              <w:t xml:space="preserve">учащиеся школ, </w:t>
            </w:r>
            <w:r w:rsidR="00E70DA2" w:rsidRPr="002C46E8">
              <w:rPr>
                <w:rFonts w:ascii="Times New Roman" w:hAnsi="Times New Roman" w:cs="Times New Roman"/>
                <w:sz w:val="23"/>
                <w:szCs w:val="23"/>
              </w:rPr>
              <w:t>пенсионер</w:t>
            </w:r>
            <w:r w:rsidR="00E8688B" w:rsidRPr="002C46E8">
              <w:rPr>
                <w:rFonts w:ascii="Times New Roman" w:hAnsi="Times New Roman" w:cs="Times New Roman"/>
                <w:sz w:val="23"/>
                <w:szCs w:val="23"/>
              </w:rPr>
              <w:t xml:space="preserve">ы </w:t>
            </w:r>
            <w:r w:rsidR="00E70DA2" w:rsidRPr="002C46E8">
              <w:rPr>
                <w:rFonts w:ascii="Times New Roman" w:hAnsi="Times New Roman" w:cs="Times New Roman"/>
                <w:sz w:val="23"/>
                <w:szCs w:val="23"/>
              </w:rPr>
              <w:t xml:space="preserve"> и </w:t>
            </w:r>
            <w:r w:rsidR="00E8688B" w:rsidRPr="002C46E8">
              <w:rPr>
                <w:rFonts w:ascii="Times New Roman" w:hAnsi="Times New Roman" w:cs="Times New Roman"/>
                <w:sz w:val="23"/>
                <w:szCs w:val="23"/>
              </w:rPr>
              <w:t xml:space="preserve"> население для посещения</w:t>
            </w:r>
            <w:r w:rsidR="00E70DA2" w:rsidRPr="002C46E8">
              <w:rPr>
                <w:rFonts w:ascii="Times New Roman" w:hAnsi="Times New Roman" w:cs="Times New Roman"/>
                <w:sz w:val="23"/>
                <w:szCs w:val="23"/>
              </w:rPr>
              <w:t xml:space="preserve"> поликлиник</w:t>
            </w:r>
            <w:r w:rsidR="00E8688B" w:rsidRPr="002C46E8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="00E70DA2" w:rsidRPr="002C46E8">
              <w:rPr>
                <w:rFonts w:ascii="Times New Roman" w:hAnsi="Times New Roman" w:cs="Times New Roman"/>
                <w:sz w:val="23"/>
                <w:szCs w:val="23"/>
              </w:rPr>
              <w:t xml:space="preserve">) </w:t>
            </w:r>
            <w:r w:rsidR="00156ABD" w:rsidRPr="002C46E8">
              <w:rPr>
                <w:rFonts w:ascii="Times New Roman" w:hAnsi="Times New Roman" w:cs="Times New Roman"/>
                <w:sz w:val="23"/>
                <w:szCs w:val="23"/>
              </w:rPr>
              <w:t>и организация транспортного обслуживания</w:t>
            </w:r>
            <w:r w:rsidR="001B694A" w:rsidRPr="002C46E8">
              <w:rPr>
                <w:rFonts w:ascii="Times New Roman" w:hAnsi="Times New Roman" w:cs="Times New Roman"/>
                <w:sz w:val="23"/>
                <w:szCs w:val="23"/>
              </w:rPr>
              <w:t xml:space="preserve">, удовлетворяющего потребности </w:t>
            </w:r>
            <w:r w:rsidR="00E8688B" w:rsidRPr="002C46E8">
              <w:rPr>
                <w:rFonts w:ascii="Times New Roman" w:hAnsi="Times New Roman" w:cs="Times New Roman"/>
                <w:sz w:val="23"/>
                <w:szCs w:val="23"/>
              </w:rPr>
              <w:t>перечисленных</w:t>
            </w:r>
            <w:r w:rsidR="001B694A" w:rsidRPr="002C46E8">
              <w:rPr>
                <w:rFonts w:ascii="Times New Roman" w:hAnsi="Times New Roman" w:cs="Times New Roman"/>
                <w:sz w:val="23"/>
                <w:szCs w:val="23"/>
              </w:rPr>
              <w:t xml:space="preserve"> категорий населения </w:t>
            </w:r>
            <w:r w:rsidR="00E70DA2" w:rsidRPr="002C46E8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</w:tr>
      <w:tr w:rsidR="001B694A" w:rsidRPr="00156ABD" w:rsidTr="00225331">
        <w:trPr>
          <w:cantSplit/>
          <w:trHeight w:val="240"/>
        </w:trPr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694A" w:rsidRPr="002C46E8" w:rsidRDefault="000570F3" w:rsidP="007C6B6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Задачи </w:t>
            </w:r>
            <w:r w:rsidR="007C6B6D" w:rsidRPr="002C46E8">
              <w:rPr>
                <w:rFonts w:ascii="Times New Roman" w:hAnsi="Times New Roman" w:cs="Times New Roman"/>
                <w:sz w:val="23"/>
                <w:szCs w:val="23"/>
              </w:rPr>
              <w:t>П</w:t>
            </w:r>
            <w:r w:rsidR="001B694A" w:rsidRPr="002C46E8">
              <w:rPr>
                <w:rFonts w:ascii="Times New Roman" w:hAnsi="Times New Roman" w:cs="Times New Roman"/>
                <w:sz w:val="23"/>
                <w:szCs w:val="23"/>
              </w:rPr>
              <w:t>рограммы</w:t>
            </w: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694A" w:rsidRPr="002C46E8" w:rsidRDefault="001B694A" w:rsidP="00E8688B">
            <w:pPr>
              <w:tabs>
                <w:tab w:val="left" w:pos="561"/>
              </w:tabs>
              <w:jc w:val="both"/>
              <w:rPr>
                <w:bCs/>
                <w:sz w:val="23"/>
                <w:szCs w:val="23"/>
              </w:rPr>
            </w:pPr>
            <w:r w:rsidRPr="002C46E8">
              <w:rPr>
                <w:sz w:val="23"/>
                <w:szCs w:val="23"/>
              </w:rPr>
              <w:t xml:space="preserve">Осуществление эффективной круглогодичной транспортной доступности в </w:t>
            </w:r>
            <w:r w:rsidR="008E08A1" w:rsidRPr="002C46E8">
              <w:rPr>
                <w:sz w:val="23"/>
                <w:szCs w:val="23"/>
              </w:rPr>
              <w:t>селе Хатанга</w:t>
            </w:r>
            <w:r w:rsidR="003D059D" w:rsidRPr="002C46E8">
              <w:rPr>
                <w:sz w:val="23"/>
                <w:szCs w:val="23"/>
              </w:rPr>
              <w:t xml:space="preserve"> путем предоставления субсидий на возмещение затрат, связанных с осуществлением перевозки отдельных категорий населения автомобильным транспортом (автобус) </w:t>
            </w:r>
          </w:p>
        </w:tc>
      </w:tr>
      <w:tr w:rsidR="008E08A1" w:rsidRPr="00156ABD" w:rsidTr="00225331">
        <w:trPr>
          <w:cantSplit/>
          <w:trHeight w:val="240"/>
        </w:trPr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08A1" w:rsidRPr="002C46E8" w:rsidRDefault="008E08A1" w:rsidP="007C6B6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2C46E8">
              <w:rPr>
                <w:rFonts w:ascii="Times New Roman" w:hAnsi="Times New Roman" w:cs="Times New Roman"/>
                <w:sz w:val="23"/>
                <w:szCs w:val="23"/>
              </w:rPr>
              <w:t xml:space="preserve">Этапы и сроки реализации </w:t>
            </w:r>
            <w:r w:rsidR="007C6B6D" w:rsidRPr="002C46E8">
              <w:rPr>
                <w:rFonts w:ascii="Times New Roman" w:hAnsi="Times New Roman" w:cs="Times New Roman"/>
                <w:sz w:val="23"/>
                <w:szCs w:val="23"/>
              </w:rPr>
              <w:t>П</w:t>
            </w:r>
            <w:r w:rsidRPr="002C46E8">
              <w:rPr>
                <w:rFonts w:ascii="Times New Roman" w:hAnsi="Times New Roman" w:cs="Times New Roman"/>
                <w:sz w:val="23"/>
                <w:szCs w:val="23"/>
              </w:rPr>
              <w:t>рограммы</w:t>
            </w: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08A1" w:rsidRPr="002C46E8" w:rsidRDefault="00E3778C" w:rsidP="007D0B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2C46E8">
              <w:rPr>
                <w:rFonts w:ascii="Times New Roman" w:hAnsi="Times New Roman" w:cs="Times New Roman"/>
                <w:sz w:val="23"/>
                <w:szCs w:val="23"/>
              </w:rPr>
              <w:t>2014 - 201</w:t>
            </w:r>
            <w:r w:rsidR="007D0B6C">
              <w:rPr>
                <w:rFonts w:ascii="Times New Roman" w:hAnsi="Times New Roman" w:cs="Times New Roman"/>
                <w:sz w:val="23"/>
                <w:szCs w:val="23"/>
              </w:rPr>
              <w:t>9</w:t>
            </w:r>
            <w:r w:rsidRPr="002C46E8">
              <w:rPr>
                <w:rFonts w:ascii="Times New Roman" w:hAnsi="Times New Roman" w:cs="Times New Roman"/>
                <w:sz w:val="23"/>
                <w:szCs w:val="23"/>
              </w:rPr>
              <w:t xml:space="preserve"> годы</w:t>
            </w:r>
          </w:p>
        </w:tc>
      </w:tr>
      <w:tr w:rsidR="007C6B6D" w:rsidRPr="00156ABD" w:rsidTr="00225331">
        <w:trPr>
          <w:cantSplit/>
          <w:trHeight w:val="240"/>
        </w:trPr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B6D" w:rsidRPr="002C46E8" w:rsidRDefault="007C6B6D" w:rsidP="007C6B6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2C46E8">
              <w:rPr>
                <w:rFonts w:ascii="Times New Roman" w:hAnsi="Times New Roman" w:cs="Times New Roman"/>
                <w:sz w:val="23"/>
                <w:szCs w:val="23"/>
              </w:rPr>
              <w:t>Перечень целевых показателей и показателей результативности Программы</w:t>
            </w: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618" w:rsidRPr="002C46E8" w:rsidRDefault="00C30618" w:rsidP="00C3061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2C46E8">
              <w:rPr>
                <w:rFonts w:ascii="Times New Roman" w:hAnsi="Times New Roman" w:cs="Times New Roman"/>
                <w:bCs/>
                <w:sz w:val="23"/>
                <w:szCs w:val="23"/>
              </w:rPr>
              <w:t>Целевые показатели 2014 -201</w:t>
            </w:r>
            <w:r w:rsidR="007D0B6C">
              <w:rPr>
                <w:rFonts w:ascii="Times New Roman" w:hAnsi="Times New Roman" w:cs="Times New Roman"/>
                <w:bCs/>
                <w:sz w:val="23"/>
                <w:szCs w:val="23"/>
              </w:rPr>
              <w:t>8</w:t>
            </w:r>
            <w:r w:rsidR="000570F3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</w:t>
            </w:r>
            <w:r w:rsidRPr="002C46E8">
              <w:rPr>
                <w:rFonts w:ascii="Times New Roman" w:hAnsi="Times New Roman" w:cs="Times New Roman"/>
                <w:bCs/>
                <w:sz w:val="23"/>
                <w:szCs w:val="23"/>
              </w:rPr>
              <w:t>годов:</w:t>
            </w:r>
          </w:p>
          <w:p w:rsidR="00C30618" w:rsidRPr="002C46E8" w:rsidRDefault="00C30618" w:rsidP="00C3061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2C46E8">
              <w:rPr>
                <w:rFonts w:ascii="Times New Roman" w:hAnsi="Times New Roman" w:cs="Times New Roman"/>
                <w:sz w:val="23"/>
                <w:szCs w:val="23"/>
              </w:rPr>
              <w:t xml:space="preserve">Количество </w:t>
            </w:r>
            <w:r w:rsidRPr="002C46E8">
              <w:rPr>
                <w:rFonts w:ascii="Times New Roman" w:hAnsi="Times New Roman" w:cs="Times New Roman"/>
                <w:bCs/>
                <w:sz w:val="23"/>
                <w:szCs w:val="23"/>
              </w:rPr>
              <w:t>маршрутов</w:t>
            </w:r>
            <w:r w:rsidRPr="002C46E8">
              <w:rPr>
                <w:rFonts w:ascii="Times New Roman" w:hAnsi="Times New Roman" w:cs="Times New Roman"/>
                <w:sz w:val="23"/>
                <w:szCs w:val="23"/>
              </w:rPr>
              <w:t xml:space="preserve"> – 1;</w:t>
            </w:r>
          </w:p>
          <w:p w:rsidR="007C6B6D" w:rsidRPr="002C46E8" w:rsidRDefault="00C30618" w:rsidP="00C3061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2C46E8">
              <w:rPr>
                <w:rFonts w:ascii="Times New Roman" w:hAnsi="Times New Roman" w:cs="Times New Roman"/>
                <w:sz w:val="23"/>
                <w:szCs w:val="23"/>
              </w:rPr>
              <w:t xml:space="preserve">Количество привлекаемого </w:t>
            </w:r>
            <w:r w:rsidRPr="002C46E8">
              <w:rPr>
                <w:rFonts w:ascii="Times New Roman" w:hAnsi="Times New Roman" w:cs="Times New Roman"/>
                <w:bCs/>
                <w:sz w:val="23"/>
                <w:szCs w:val="23"/>
              </w:rPr>
              <w:t>подвижного состава</w:t>
            </w:r>
            <w:r w:rsidR="000570F3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2C46E8">
              <w:rPr>
                <w:rFonts w:ascii="Times New Roman" w:hAnsi="Times New Roman" w:cs="Times New Roman"/>
                <w:sz w:val="23"/>
                <w:szCs w:val="23"/>
              </w:rPr>
              <w:t>- 1 единица;</w:t>
            </w:r>
          </w:p>
          <w:p w:rsidR="00C30618" w:rsidRPr="002C46E8" w:rsidRDefault="00C30618" w:rsidP="00E377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2C46E8">
              <w:rPr>
                <w:rFonts w:ascii="Times New Roman" w:hAnsi="Times New Roman" w:cs="Times New Roman"/>
                <w:sz w:val="23"/>
                <w:szCs w:val="23"/>
              </w:rPr>
              <w:t>Ко</w:t>
            </w:r>
            <w:r w:rsidR="000570F3">
              <w:rPr>
                <w:rFonts w:ascii="Times New Roman" w:hAnsi="Times New Roman" w:cs="Times New Roman"/>
                <w:sz w:val="23"/>
                <w:szCs w:val="23"/>
              </w:rPr>
              <w:t>личество перевозимых пассажиров</w:t>
            </w:r>
            <w:r w:rsidR="00E70DA2" w:rsidRPr="002C46E8">
              <w:rPr>
                <w:rFonts w:ascii="Times New Roman" w:hAnsi="Times New Roman" w:cs="Times New Roman"/>
                <w:sz w:val="23"/>
                <w:szCs w:val="23"/>
              </w:rPr>
              <w:t xml:space="preserve"> в год –</w:t>
            </w:r>
            <w:r w:rsidRPr="002C46E8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E3778C" w:rsidRPr="002C46E8">
              <w:rPr>
                <w:rFonts w:ascii="Times New Roman" w:hAnsi="Times New Roman" w:cs="Times New Roman"/>
                <w:sz w:val="23"/>
                <w:szCs w:val="23"/>
              </w:rPr>
              <w:t>89,35</w:t>
            </w:r>
            <w:r w:rsidR="00E70DA2" w:rsidRPr="002C46E8">
              <w:rPr>
                <w:rFonts w:ascii="Times New Roman" w:hAnsi="Times New Roman" w:cs="Times New Roman"/>
                <w:sz w:val="23"/>
                <w:szCs w:val="23"/>
              </w:rPr>
              <w:t xml:space="preserve"> тыс.</w:t>
            </w:r>
            <w:r w:rsidR="008753D0" w:rsidRPr="002C46E8">
              <w:rPr>
                <w:rFonts w:ascii="Times New Roman" w:hAnsi="Times New Roman" w:cs="Times New Roman"/>
                <w:sz w:val="23"/>
                <w:szCs w:val="23"/>
              </w:rPr>
              <w:t>чел.</w:t>
            </w:r>
          </w:p>
        </w:tc>
      </w:tr>
      <w:tr w:rsidR="00E70DA2" w:rsidRPr="00156ABD" w:rsidTr="00225331">
        <w:trPr>
          <w:cantSplit/>
          <w:trHeight w:val="240"/>
        </w:trPr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DA2" w:rsidRPr="002C46E8" w:rsidRDefault="00E70DA2" w:rsidP="0009334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2C46E8">
              <w:rPr>
                <w:rFonts w:ascii="Times New Roman" w:hAnsi="Times New Roman" w:cs="Times New Roman"/>
                <w:sz w:val="23"/>
                <w:szCs w:val="23"/>
              </w:rPr>
              <w:t xml:space="preserve">Информация по ресурсному обеспечению </w:t>
            </w:r>
            <w:r w:rsidR="0009334B" w:rsidRPr="002C46E8">
              <w:rPr>
                <w:rFonts w:ascii="Times New Roman" w:hAnsi="Times New Roman" w:cs="Times New Roman"/>
                <w:sz w:val="23"/>
                <w:szCs w:val="23"/>
              </w:rPr>
              <w:t>П</w:t>
            </w:r>
            <w:r w:rsidRPr="002C46E8">
              <w:rPr>
                <w:rFonts w:ascii="Times New Roman" w:hAnsi="Times New Roman" w:cs="Times New Roman"/>
                <w:sz w:val="23"/>
                <w:szCs w:val="23"/>
              </w:rPr>
              <w:t>рограммы, в том числе в разбивке по источникам финансирования по годам реализации Программы</w:t>
            </w: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DA2" w:rsidRPr="002C46E8" w:rsidRDefault="00E70DA2" w:rsidP="009131A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2C46E8">
              <w:rPr>
                <w:rFonts w:ascii="Times New Roman" w:hAnsi="Times New Roman" w:cs="Times New Roman"/>
                <w:sz w:val="23"/>
                <w:szCs w:val="23"/>
              </w:rPr>
              <w:t>Объем расходов на реализацию Программы всего:</w:t>
            </w:r>
          </w:p>
          <w:p w:rsidR="00E70DA2" w:rsidRPr="002C46E8" w:rsidRDefault="007D0B6C" w:rsidP="009131A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14 304,51</w:t>
            </w:r>
            <w:r w:rsidR="00E70DA2" w:rsidRPr="003409F8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 тыс. рублей</w:t>
            </w:r>
            <w:r w:rsidR="00E70DA2" w:rsidRPr="002C46E8">
              <w:rPr>
                <w:rFonts w:ascii="Times New Roman" w:hAnsi="Times New Roman" w:cs="Times New Roman"/>
                <w:sz w:val="23"/>
                <w:szCs w:val="23"/>
              </w:rPr>
              <w:t>, в том числе по годам:</w:t>
            </w:r>
          </w:p>
          <w:p w:rsidR="00E70DA2" w:rsidRPr="002C46E8" w:rsidRDefault="00E70DA2" w:rsidP="009131A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2C46E8">
              <w:rPr>
                <w:rFonts w:ascii="Times New Roman" w:hAnsi="Times New Roman" w:cs="Times New Roman"/>
                <w:sz w:val="23"/>
                <w:szCs w:val="23"/>
              </w:rPr>
              <w:t xml:space="preserve">2014 год – 2 500,41 тыс. рублей, </w:t>
            </w:r>
          </w:p>
          <w:p w:rsidR="00E70DA2" w:rsidRPr="002C46E8" w:rsidRDefault="00E70DA2" w:rsidP="009131A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2C46E8">
              <w:rPr>
                <w:rFonts w:ascii="Times New Roman" w:hAnsi="Times New Roman" w:cs="Times New Roman"/>
                <w:sz w:val="23"/>
                <w:szCs w:val="23"/>
              </w:rPr>
              <w:t>2015 год – 2</w:t>
            </w:r>
            <w:r w:rsidR="00D21939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  <w:r w:rsidRPr="002C46E8">
              <w:rPr>
                <w:rFonts w:ascii="Times New Roman" w:hAnsi="Times New Roman" w:cs="Times New Roman"/>
                <w:sz w:val="23"/>
                <w:szCs w:val="23"/>
              </w:rPr>
              <w:t>654</w:t>
            </w:r>
            <w:r w:rsidR="00590411">
              <w:rPr>
                <w:rFonts w:ascii="Times New Roman" w:hAnsi="Times New Roman" w:cs="Times New Roman"/>
                <w:sz w:val="23"/>
                <w:szCs w:val="23"/>
              </w:rPr>
              <w:t>,03</w:t>
            </w:r>
            <w:r w:rsidRPr="002C46E8">
              <w:rPr>
                <w:rFonts w:ascii="Times New Roman" w:hAnsi="Times New Roman" w:cs="Times New Roman"/>
                <w:sz w:val="23"/>
                <w:szCs w:val="23"/>
              </w:rPr>
              <w:t xml:space="preserve"> тыс. рублей,</w:t>
            </w:r>
          </w:p>
          <w:p w:rsidR="00E70DA2" w:rsidRPr="002C46E8" w:rsidRDefault="00E70DA2" w:rsidP="009131A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2C46E8">
              <w:rPr>
                <w:rFonts w:ascii="Times New Roman" w:hAnsi="Times New Roman" w:cs="Times New Roman"/>
                <w:sz w:val="23"/>
                <w:szCs w:val="23"/>
              </w:rPr>
              <w:t>2016 год -  2</w:t>
            </w:r>
            <w:r w:rsidR="00590411">
              <w:rPr>
                <w:rFonts w:ascii="Times New Roman" w:hAnsi="Times New Roman" w:cs="Times New Roman"/>
                <w:sz w:val="23"/>
                <w:szCs w:val="23"/>
              </w:rPr>
              <w:t> 848,09</w:t>
            </w:r>
            <w:r w:rsidRPr="002C46E8">
              <w:rPr>
                <w:rFonts w:ascii="Times New Roman" w:hAnsi="Times New Roman" w:cs="Times New Roman"/>
                <w:sz w:val="23"/>
                <w:szCs w:val="23"/>
              </w:rPr>
              <w:t xml:space="preserve"> тыс. рублей</w:t>
            </w:r>
            <w:r w:rsidR="00D21939">
              <w:rPr>
                <w:rFonts w:ascii="Times New Roman" w:hAnsi="Times New Roman" w:cs="Times New Roman"/>
                <w:sz w:val="23"/>
                <w:szCs w:val="23"/>
              </w:rPr>
              <w:t>,</w:t>
            </w:r>
          </w:p>
          <w:p w:rsidR="00D21939" w:rsidRDefault="00D21939" w:rsidP="00D2193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2C46E8">
              <w:rPr>
                <w:rFonts w:ascii="Times New Roman" w:hAnsi="Times New Roman" w:cs="Times New Roman"/>
                <w:sz w:val="23"/>
                <w:szCs w:val="23"/>
              </w:rPr>
              <w:t>201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7</w:t>
            </w:r>
            <w:r w:rsidRPr="002C46E8">
              <w:rPr>
                <w:rFonts w:ascii="Times New Roman" w:hAnsi="Times New Roman" w:cs="Times New Roman"/>
                <w:sz w:val="23"/>
                <w:szCs w:val="23"/>
              </w:rPr>
              <w:t xml:space="preserve"> год -  2</w:t>
            </w:r>
            <w:r w:rsidR="0059041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  <w:r w:rsidR="007D0B6C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  <w:r w:rsidR="00590411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="007D0B6C">
              <w:rPr>
                <w:rFonts w:ascii="Times New Roman" w:hAnsi="Times New Roman" w:cs="Times New Roman"/>
                <w:sz w:val="23"/>
                <w:szCs w:val="23"/>
              </w:rPr>
              <w:t>66</w:t>
            </w:r>
            <w:r w:rsidRPr="002C46E8">
              <w:rPr>
                <w:rFonts w:ascii="Times New Roman" w:hAnsi="Times New Roman" w:cs="Times New Roman"/>
                <w:sz w:val="23"/>
                <w:szCs w:val="23"/>
              </w:rPr>
              <w:t xml:space="preserve"> тыс. рублей</w:t>
            </w:r>
          </w:p>
          <w:p w:rsidR="00590411" w:rsidRDefault="00590411" w:rsidP="0059041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2C46E8">
              <w:rPr>
                <w:rFonts w:ascii="Times New Roman" w:hAnsi="Times New Roman" w:cs="Times New Roman"/>
                <w:sz w:val="23"/>
                <w:szCs w:val="23"/>
              </w:rPr>
              <w:t>201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8</w:t>
            </w:r>
            <w:r w:rsidRPr="002C46E8">
              <w:rPr>
                <w:rFonts w:ascii="Times New Roman" w:hAnsi="Times New Roman" w:cs="Times New Roman"/>
                <w:sz w:val="23"/>
                <w:szCs w:val="23"/>
              </w:rPr>
              <w:t xml:space="preserve"> год -  2</w:t>
            </w:r>
            <w:r w:rsidR="007D0B6C">
              <w:rPr>
                <w:rFonts w:ascii="Times New Roman" w:hAnsi="Times New Roman" w:cs="Times New Roman"/>
                <w:sz w:val="23"/>
                <w:szCs w:val="23"/>
              </w:rPr>
              <w:t> 100,66</w:t>
            </w:r>
            <w:r w:rsidRPr="002C46E8">
              <w:rPr>
                <w:rFonts w:ascii="Times New Roman" w:hAnsi="Times New Roman" w:cs="Times New Roman"/>
                <w:sz w:val="23"/>
                <w:szCs w:val="23"/>
              </w:rPr>
              <w:t xml:space="preserve"> тыс. рублей</w:t>
            </w:r>
          </w:p>
          <w:p w:rsidR="007D0B6C" w:rsidRDefault="007D0B6C" w:rsidP="007D0B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2C46E8">
              <w:rPr>
                <w:rFonts w:ascii="Times New Roman" w:hAnsi="Times New Roman" w:cs="Times New Roman"/>
                <w:sz w:val="23"/>
                <w:szCs w:val="23"/>
              </w:rPr>
              <w:t>201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9</w:t>
            </w:r>
            <w:r w:rsidRPr="002C46E8">
              <w:rPr>
                <w:rFonts w:ascii="Times New Roman" w:hAnsi="Times New Roman" w:cs="Times New Roman"/>
                <w:sz w:val="23"/>
                <w:szCs w:val="23"/>
              </w:rPr>
              <w:t xml:space="preserve"> год -  2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 100,66</w:t>
            </w:r>
            <w:r w:rsidRPr="002C46E8">
              <w:rPr>
                <w:rFonts w:ascii="Times New Roman" w:hAnsi="Times New Roman" w:cs="Times New Roman"/>
                <w:sz w:val="23"/>
                <w:szCs w:val="23"/>
              </w:rPr>
              <w:t xml:space="preserve"> тыс. рублей</w:t>
            </w:r>
          </w:p>
          <w:p w:rsidR="00E70DA2" w:rsidRPr="002C46E8" w:rsidRDefault="00E70DA2" w:rsidP="00E70D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2C46E8">
              <w:rPr>
                <w:rFonts w:ascii="Times New Roman" w:hAnsi="Times New Roman" w:cs="Times New Roman"/>
                <w:sz w:val="23"/>
                <w:szCs w:val="23"/>
              </w:rPr>
              <w:t>Финансовое обеспечение за счет средств бюджета сельского поселения Хатанга</w:t>
            </w:r>
          </w:p>
        </w:tc>
      </w:tr>
    </w:tbl>
    <w:p w:rsidR="0012494D" w:rsidRDefault="0012494D" w:rsidP="0012494D">
      <w:pPr>
        <w:pStyle w:val="aa"/>
        <w:rPr>
          <w:b/>
          <w:sz w:val="24"/>
          <w:szCs w:val="24"/>
        </w:rPr>
      </w:pPr>
    </w:p>
    <w:p w:rsidR="00974943" w:rsidRPr="001C59DB" w:rsidRDefault="00974943" w:rsidP="009131AA">
      <w:pPr>
        <w:jc w:val="center"/>
        <w:rPr>
          <w:sz w:val="18"/>
          <w:szCs w:val="18"/>
        </w:rPr>
      </w:pPr>
    </w:p>
    <w:sectPr w:rsidR="00974943" w:rsidRPr="001C59DB" w:rsidSect="00DA6817">
      <w:pgSz w:w="11906" w:h="16838"/>
      <w:pgMar w:top="567" w:right="566" w:bottom="53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69C2" w:rsidRDefault="003A69C2">
      <w:r>
        <w:separator/>
      </w:r>
    </w:p>
  </w:endnote>
  <w:endnote w:type="continuationSeparator" w:id="0">
    <w:p w:rsidR="003A69C2" w:rsidRDefault="003A69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69C2" w:rsidRDefault="003A69C2">
      <w:r>
        <w:separator/>
      </w:r>
    </w:p>
  </w:footnote>
  <w:footnote w:type="continuationSeparator" w:id="0">
    <w:p w:rsidR="003A69C2" w:rsidRDefault="003A69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916A99"/>
    <w:multiLevelType w:val="hybridMultilevel"/>
    <w:tmpl w:val="12965C00"/>
    <w:lvl w:ilvl="0" w:tplc="814820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D66061"/>
    <w:multiLevelType w:val="hybridMultilevel"/>
    <w:tmpl w:val="96BAEA4E"/>
    <w:lvl w:ilvl="0" w:tplc="4E380E12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 w:tplc="1F9CE50A">
      <w:numFmt w:val="none"/>
      <w:lvlText w:val=""/>
      <w:lvlJc w:val="left"/>
      <w:pPr>
        <w:tabs>
          <w:tab w:val="num" w:pos="360"/>
        </w:tabs>
      </w:pPr>
    </w:lvl>
    <w:lvl w:ilvl="2" w:tplc="5C6C2432">
      <w:numFmt w:val="none"/>
      <w:lvlText w:val=""/>
      <w:lvlJc w:val="left"/>
      <w:pPr>
        <w:tabs>
          <w:tab w:val="num" w:pos="360"/>
        </w:tabs>
      </w:pPr>
    </w:lvl>
    <w:lvl w:ilvl="3" w:tplc="1386592C">
      <w:numFmt w:val="none"/>
      <w:lvlText w:val=""/>
      <w:lvlJc w:val="left"/>
      <w:pPr>
        <w:tabs>
          <w:tab w:val="num" w:pos="360"/>
        </w:tabs>
      </w:pPr>
    </w:lvl>
    <w:lvl w:ilvl="4" w:tplc="89CA93A6">
      <w:numFmt w:val="none"/>
      <w:lvlText w:val=""/>
      <w:lvlJc w:val="left"/>
      <w:pPr>
        <w:tabs>
          <w:tab w:val="num" w:pos="360"/>
        </w:tabs>
      </w:pPr>
    </w:lvl>
    <w:lvl w:ilvl="5" w:tplc="B1C43F80">
      <w:numFmt w:val="none"/>
      <w:lvlText w:val=""/>
      <w:lvlJc w:val="left"/>
      <w:pPr>
        <w:tabs>
          <w:tab w:val="num" w:pos="360"/>
        </w:tabs>
      </w:pPr>
    </w:lvl>
    <w:lvl w:ilvl="6" w:tplc="6F8CD5BE">
      <w:numFmt w:val="none"/>
      <w:lvlText w:val=""/>
      <w:lvlJc w:val="left"/>
      <w:pPr>
        <w:tabs>
          <w:tab w:val="num" w:pos="360"/>
        </w:tabs>
      </w:pPr>
    </w:lvl>
    <w:lvl w:ilvl="7" w:tplc="67208E3A">
      <w:numFmt w:val="none"/>
      <w:lvlText w:val=""/>
      <w:lvlJc w:val="left"/>
      <w:pPr>
        <w:tabs>
          <w:tab w:val="num" w:pos="360"/>
        </w:tabs>
      </w:pPr>
    </w:lvl>
    <w:lvl w:ilvl="8" w:tplc="E0F823EA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0B1564C5"/>
    <w:multiLevelType w:val="hybridMultilevel"/>
    <w:tmpl w:val="59F68AF4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612D12"/>
    <w:multiLevelType w:val="hybridMultilevel"/>
    <w:tmpl w:val="4766A4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4B16DC"/>
    <w:multiLevelType w:val="hybridMultilevel"/>
    <w:tmpl w:val="45DA479C"/>
    <w:lvl w:ilvl="0" w:tplc="9D3236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7E02AA9"/>
    <w:multiLevelType w:val="hybridMultilevel"/>
    <w:tmpl w:val="228EF0FA"/>
    <w:lvl w:ilvl="0" w:tplc="5D10A2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FB6AC88">
      <w:numFmt w:val="none"/>
      <w:lvlText w:val=""/>
      <w:lvlJc w:val="left"/>
      <w:pPr>
        <w:tabs>
          <w:tab w:val="num" w:pos="360"/>
        </w:tabs>
      </w:pPr>
    </w:lvl>
    <w:lvl w:ilvl="2" w:tplc="5BD0CC9A">
      <w:numFmt w:val="none"/>
      <w:lvlText w:val=""/>
      <w:lvlJc w:val="left"/>
      <w:pPr>
        <w:tabs>
          <w:tab w:val="num" w:pos="360"/>
        </w:tabs>
      </w:pPr>
    </w:lvl>
    <w:lvl w:ilvl="3" w:tplc="D5E41EAC">
      <w:numFmt w:val="none"/>
      <w:lvlText w:val=""/>
      <w:lvlJc w:val="left"/>
      <w:pPr>
        <w:tabs>
          <w:tab w:val="num" w:pos="360"/>
        </w:tabs>
      </w:pPr>
    </w:lvl>
    <w:lvl w:ilvl="4" w:tplc="29BEE840">
      <w:numFmt w:val="none"/>
      <w:lvlText w:val=""/>
      <w:lvlJc w:val="left"/>
      <w:pPr>
        <w:tabs>
          <w:tab w:val="num" w:pos="360"/>
        </w:tabs>
      </w:pPr>
    </w:lvl>
    <w:lvl w:ilvl="5" w:tplc="A3A8E84E">
      <w:numFmt w:val="none"/>
      <w:lvlText w:val=""/>
      <w:lvlJc w:val="left"/>
      <w:pPr>
        <w:tabs>
          <w:tab w:val="num" w:pos="360"/>
        </w:tabs>
      </w:pPr>
    </w:lvl>
    <w:lvl w:ilvl="6" w:tplc="82D0F450">
      <w:numFmt w:val="none"/>
      <w:lvlText w:val=""/>
      <w:lvlJc w:val="left"/>
      <w:pPr>
        <w:tabs>
          <w:tab w:val="num" w:pos="360"/>
        </w:tabs>
      </w:pPr>
    </w:lvl>
    <w:lvl w:ilvl="7" w:tplc="369C88EA">
      <w:numFmt w:val="none"/>
      <w:lvlText w:val=""/>
      <w:lvlJc w:val="left"/>
      <w:pPr>
        <w:tabs>
          <w:tab w:val="num" w:pos="360"/>
        </w:tabs>
      </w:pPr>
    </w:lvl>
    <w:lvl w:ilvl="8" w:tplc="178222F2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235360D9"/>
    <w:multiLevelType w:val="hybridMultilevel"/>
    <w:tmpl w:val="63EA8EC8"/>
    <w:lvl w:ilvl="0" w:tplc="A7A4C648">
      <w:start w:val="1"/>
      <w:numFmt w:val="bullet"/>
      <w:lvlText w:val="-"/>
      <w:lvlJc w:val="left"/>
      <w:pPr>
        <w:ind w:left="1260" w:hanging="360"/>
      </w:pPr>
      <w:rPr>
        <w:rFonts w:ascii="Segoe UI" w:hAnsi="Segoe UI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27D727E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9D74500"/>
    <w:multiLevelType w:val="hybridMultilevel"/>
    <w:tmpl w:val="CEB82776"/>
    <w:lvl w:ilvl="0" w:tplc="1DEC325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BF645D6"/>
    <w:multiLevelType w:val="hybridMultilevel"/>
    <w:tmpl w:val="A566C55A"/>
    <w:lvl w:ilvl="0" w:tplc="9DD0DC8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>
    <w:nsid w:val="2D72183E"/>
    <w:multiLevelType w:val="hybridMultilevel"/>
    <w:tmpl w:val="6E3EC5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913091"/>
    <w:multiLevelType w:val="hybridMultilevel"/>
    <w:tmpl w:val="8E9438E6"/>
    <w:lvl w:ilvl="0" w:tplc="1DA6E848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32F94583"/>
    <w:multiLevelType w:val="hybridMultilevel"/>
    <w:tmpl w:val="D83E575E"/>
    <w:lvl w:ilvl="0" w:tplc="A7A4C648">
      <w:start w:val="1"/>
      <w:numFmt w:val="bullet"/>
      <w:lvlText w:val="-"/>
      <w:lvlJc w:val="left"/>
      <w:pPr>
        <w:ind w:left="1320" w:hanging="360"/>
      </w:pPr>
      <w:rPr>
        <w:rFonts w:ascii="Segoe UI" w:hAnsi="Segoe UI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3">
    <w:nsid w:val="34833A7D"/>
    <w:multiLevelType w:val="hybridMultilevel"/>
    <w:tmpl w:val="0E66C2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0356F0"/>
    <w:multiLevelType w:val="multilevel"/>
    <w:tmpl w:val="D5943E9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5">
    <w:nsid w:val="48564703"/>
    <w:multiLevelType w:val="multilevel"/>
    <w:tmpl w:val="0FE29FC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4BCA5245"/>
    <w:multiLevelType w:val="hybridMultilevel"/>
    <w:tmpl w:val="4D121C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561898"/>
    <w:multiLevelType w:val="hybridMultilevel"/>
    <w:tmpl w:val="78386C04"/>
    <w:lvl w:ilvl="0" w:tplc="A7A4C648">
      <w:start w:val="1"/>
      <w:numFmt w:val="bullet"/>
      <w:lvlText w:val="-"/>
      <w:lvlJc w:val="left"/>
      <w:pPr>
        <w:ind w:left="720" w:hanging="360"/>
      </w:pPr>
      <w:rPr>
        <w:rFonts w:ascii="Segoe UI" w:hAnsi="Segoe U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882489A"/>
    <w:multiLevelType w:val="hybridMultilevel"/>
    <w:tmpl w:val="0DA2718C"/>
    <w:lvl w:ilvl="0" w:tplc="6AB2860C">
      <w:start w:val="6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9">
    <w:nsid w:val="5E3907D7"/>
    <w:multiLevelType w:val="hybridMultilevel"/>
    <w:tmpl w:val="214E2D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C45510C"/>
    <w:multiLevelType w:val="hybridMultilevel"/>
    <w:tmpl w:val="6C86C0D2"/>
    <w:lvl w:ilvl="0" w:tplc="DCD0DA66">
      <w:start w:val="1"/>
      <w:numFmt w:val="russianLower"/>
      <w:lvlText w:val="%1)"/>
      <w:lvlJc w:val="left"/>
      <w:pPr>
        <w:ind w:left="7590" w:hanging="360"/>
      </w:pPr>
      <w:rPr>
        <w:rFonts w:ascii="Arial" w:hAnsi="Arial" w:cs="Arial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FB1271F"/>
    <w:multiLevelType w:val="hybridMultilevel"/>
    <w:tmpl w:val="F7AC0CA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746341A8"/>
    <w:multiLevelType w:val="multilevel"/>
    <w:tmpl w:val="B1B27532"/>
    <w:lvl w:ilvl="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014" w:hanging="11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90" w:hanging="11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0" w:hanging="117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50" w:hanging="117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23">
    <w:nsid w:val="78BD2E75"/>
    <w:multiLevelType w:val="hybridMultilevel"/>
    <w:tmpl w:val="D66EFCEA"/>
    <w:lvl w:ilvl="0" w:tplc="6694CCD8">
      <w:start w:val="1"/>
      <w:numFmt w:val="russianLower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A22393B"/>
    <w:multiLevelType w:val="hybridMultilevel"/>
    <w:tmpl w:val="155CAE4A"/>
    <w:lvl w:ilvl="0" w:tplc="3CD2C348">
      <w:start w:val="1"/>
      <w:numFmt w:val="russianLower"/>
      <w:lvlText w:val="%1)"/>
      <w:lvlJc w:val="left"/>
      <w:pPr>
        <w:ind w:left="786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8"/>
  </w:num>
  <w:num w:numId="3">
    <w:abstractNumId w:val="19"/>
  </w:num>
  <w:num w:numId="4">
    <w:abstractNumId w:val="15"/>
  </w:num>
  <w:num w:numId="5">
    <w:abstractNumId w:val="16"/>
  </w:num>
  <w:num w:numId="6">
    <w:abstractNumId w:val="0"/>
  </w:num>
  <w:num w:numId="7">
    <w:abstractNumId w:val="7"/>
  </w:num>
  <w:num w:numId="8">
    <w:abstractNumId w:val="2"/>
  </w:num>
  <w:num w:numId="9">
    <w:abstractNumId w:val="22"/>
  </w:num>
  <w:num w:numId="10">
    <w:abstractNumId w:val="5"/>
  </w:num>
  <w:num w:numId="11">
    <w:abstractNumId w:val="8"/>
  </w:num>
  <w:num w:numId="12">
    <w:abstractNumId w:val="4"/>
  </w:num>
  <w:num w:numId="13">
    <w:abstractNumId w:val="14"/>
  </w:num>
  <w:num w:numId="14">
    <w:abstractNumId w:val="23"/>
  </w:num>
  <w:num w:numId="15">
    <w:abstractNumId w:val="20"/>
  </w:num>
  <w:num w:numId="16">
    <w:abstractNumId w:val="24"/>
  </w:num>
  <w:num w:numId="17">
    <w:abstractNumId w:val="13"/>
  </w:num>
  <w:num w:numId="18">
    <w:abstractNumId w:val="12"/>
  </w:num>
  <w:num w:numId="19">
    <w:abstractNumId w:val="17"/>
  </w:num>
  <w:num w:numId="20">
    <w:abstractNumId w:val="6"/>
  </w:num>
  <w:num w:numId="21">
    <w:abstractNumId w:val="21"/>
  </w:num>
  <w:num w:numId="22">
    <w:abstractNumId w:val="10"/>
  </w:num>
  <w:num w:numId="23">
    <w:abstractNumId w:val="3"/>
  </w:num>
  <w:num w:numId="24">
    <w:abstractNumId w:val="9"/>
  </w:num>
  <w:num w:numId="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60FC"/>
    <w:rsid w:val="000059B8"/>
    <w:rsid w:val="00014A85"/>
    <w:rsid w:val="0002244E"/>
    <w:rsid w:val="000364B8"/>
    <w:rsid w:val="00054216"/>
    <w:rsid w:val="000570F3"/>
    <w:rsid w:val="0009278A"/>
    <w:rsid w:val="0009334B"/>
    <w:rsid w:val="00094437"/>
    <w:rsid w:val="000B7DDB"/>
    <w:rsid w:val="000D103F"/>
    <w:rsid w:val="000D3553"/>
    <w:rsid w:val="000E4022"/>
    <w:rsid w:val="001035FB"/>
    <w:rsid w:val="001038BC"/>
    <w:rsid w:val="00113F20"/>
    <w:rsid w:val="0012494D"/>
    <w:rsid w:val="001260FC"/>
    <w:rsid w:val="001430C8"/>
    <w:rsid w:val="001556F3"/>
    <w:rsid w:val="00156ABD"/>
    <w:rsid w:val="00156FED"/>
    <w:rsid w:val="00187E6A"/>
    <w:rsid w:val="0019149A"/>
    <w:rsid w:val="00193E7E"/>
    <w:rsid w:val="0019452B"/>
    <w:rsid w:val="001A1D9C"/>
    <w:rsid w:val="001A49C5"/>
    <w:rsid w:val="001B1A12"/>
    <w:rsid w:val="001B5871"/>
    <w:rsid w:val="001B694A"/>
    <w:rsid w:val="001C4DA5"/>
    <w:rsid w:val="001C59DB"/>
    <w:rsid w:val="001D3713"/>
    <w:rsid w:val="001E48BF"/>
    <w:rsid w:val="001F614B"/>
    <w:rsid w:val="002160FE"/>
    <w:rsid w:val="00225331"/>
    <w:rsid w:val="00232C68"/>
    <w:rsid w:val="00232D10"/>
    <w:rsid w:val="00247C9C"/>
    <w:rsid w:val="00271C9F"/>
    <w:rsid w:val="002766DA"/>
    <w:rsid w:val="00292C58"/>
    <w:rsid w:val="002C1D04"/>
    <w:rsid w:val="002C2C50"/>
    <w:rsid w:val="002C46E8"/>
    <w:rsid w:val="002D6037"/>
    <w:rsid w:val="002E50A5"/>
    <w:rsid w:val="002F472E"/>
    <w:rsid w:val="00301302"/>
    <w:rsid w:val="00307D60"/>
    <w:rsid w:val="0032612A"/>
    <w:rsid w:val="003409F8"/>
    <w:rsid w:val="00343CD7"/>
    <w:rsid w:val="00347EE0"/>
    <w:rsid w:val="00353387"/>
    <w:rsid w:val="003A5503"/>
    <w:rsid w:val="003A69C2"/>
    <w:rsid w:val="003D059D"/>
    <w:rsid w:val="003D6B7B"/>
    <w:rsid w:val="003F28ED"/>
    <w:rsid w:val="003F5E05"/>
    <w:rsid w:val="0043491F"/>
    <w:rsid w:val="00437F81"/>
    <w:rsid w:val="00450625"/>
    <w:rsid w:val="0047042B"/>
    <w:rsid w:val="00474C17"/>
    <w:rsid w:val="00484450"/>
    <w:rsid w:val="004B4723"/>
    <w:rsid w:val="004B60F9"/>
    <w:rsid w:val="004B62C1"/>
    <w:rsid w:val="004C58EB"/>
    <w:rsid w:val="004E0486"/>
    <w:rsid w:val="00515922"/>
    <w:rsid w:val="005216C6"/>
    <w:rsid w:val="00525819"/>
    <w:rsid w:val="00530FA7"/>
    <w:rsid w:val="00531460"/>
    <w:rsid w:val="00535381"/>
    <w:rsid w:val="005370F5"/>
    <w:rsid w:val="005443DA"/>
    <w:rsid w:val="005602DA"/>
    <w:rsid w:val="00566ECA"/>
    <w:rsid w:val="005835CD"/>
    <w:rsid w:val="00585027"/>
    <w:rsid w:val="005869AC"/>
    <w:rsid w:val="00590411"/>
    <w:rsid w:val="00590864"/>
    <w:rsid w:val="005C2C4B"/>
    <w:rsid w:val="005C30D6"/>
    <w:rsid w:val="005E6B67"/>
    <w:rsid w:val="005F72A1"/>
    <w:rsid w:val="006011E0"/>
    <w:rsid w:val="00605051"/>
    <w:rsid w:val="00607400"/>
    <w:rsid w:val="00622D25"/>
    <w:rsid w:val="00642985"/>
    <w:rsid w:val="00665889"/>
    <w:rsid w:val="00686D70"/>
    <w:rsid w:val="006A5E8E"/>
    <w:rsid w:val="006B4CE8"/>
    <w:rsid w:val="006E1A67"/>
    <w:rsid w:val="006F1686"/>
    <w:rsid w:val="007005DA"/>
    <w:rsid w:val="00723DE0"/>
    <w:rsid w:val="007406F1"/>
    <w:rsid w:val="007642B8"/>
    <w:rsid w:val="00773BFE"/>
    <w:rsid w:val="007A44AD"/>
    <w:rsid w:val="007B5795"/>
    <w:rsid w:val="007C4467"/>
    <w:rsid w:val="007C6B6D"/>
    <w:rsid w:val="007D0B6C"/>
    <w:rsid w:val="007D492C"/>
    <w:rsid w:val="007F76DD"/>
    <w:rsid w:val="00806F56"/>
    <w:rsid w:val="00812545"/>
    <w:rsid w:val="00831F99"/>
    <w:rsid w:val="008325A7"/>
    <w:rsid w:val="008648C3"/>
    <w:rsid w:val="008753D0"/>
    <w:rsid w:val="008C4B98"/>
    <w:rsid w:val="008C6814"/>
    <w:rsid w:val="008E08A1"/>
    <w:rsid w:val="008E5350"/>
    <w:rsid w:val="008E7DAD"/>
    <w:rsid w:val="009131AA"/>
    <w:rsid w:val="009245D9"/>
    <w:rsid w:val="009252F1"/>
    <w:rsid w:val="009531A7"/>
    <w:rsid w:val="009708F5"/>
    <w:rsid w:val="00974943"/>
    <w:rsid w:val="009805DE"/>
    <w:rsid w:val="00981C7E"/>
    <w:rsid w:val="00982E00"/>
    <w:rsid w:val="009B02C4"/>
    <w:rsid w:val="009B6161"/>
    <w:rsid w:val="009D65B1"/>
    <w:rsid w:val="009E330A"/>
    <w:rsid w:val="00A01FF7"/>
    <w:rsid w:val="00A03B28"/>
    <w:rsid w:val="00A10A6A"/>
    <w:rsid w:val="00A142B1"/>
    <w:rsid w:val="00A15541"/>
    <w:rsid w:val="00A23E55"/>
    <w:rsid w:val="00A43CD1"/>
    <w:rsid w:val="00A6098E"/>
    <w:rsid w:val="00A71478"/>
    <w:rsid w:val="00AA6E27"/>
    <w:rsid w:val="00AA7D05"/>
    <w:rsid w:val="00AB7243"/>
    <w:rsid w:val="00AC0B5B"/>
    <w:rsid w:val="00AC2F98"/>
    <w:rsid w:val="00AC78B9"/>
    <w:rsid w:val="00AE51C6"/>
    <w:rsid w:val="00B13A79"/>
    <w:rsid w:val="00B17903"/>
    <w:rsid w:val="00B51362"/>
    <w:rsid w:val="00B65585"/>
    <w:rsid w:val="00B863AA"/>
    <w:rsid w:val="00B925EC"/>
    <w:rsid w:val="00B9262D"/>
    <w:rsid w:val="00BB3ED7"/>
    <w:rsid w:val="00BB42C2"/>
    <w:rsid w:val="00BB4A16"/>
    <w:rsid w:val="00BD1EA8"/>
    <w:rsid w:val="00C22001"/>
    <w:rsid w:val="00C2577C"/>
    <w:rsid w:val="00C30618"/>
    <w:rsid w:val="00C510B4"/>
    <w:rsid w:val="00C5269E"/>
    <w:rsid w:val="00C53259"/>
    <w:rsid w:val="00C74119"/>
    <w:rsid w:val="00C803AB"/>
    <w:rsid w:val="00C85142"/>
    <w:rsid w:val="00CA490A"/>
    <w:rsid w:val="00CD47D8"/>
    <w:rsid w:val="00CE2313"/>
    <w:rsid w:val="00CE2C37"/>
    <w:rsid w:val="00D00EC8"/>
    <w:rsid w:val="00D173EB"/>
    <w:rsid w:val="00D21939"/>
    <w:rsid w:val="00D348FC"/>
    <w:rsid w:val="00D359C9"/>
    <w:rsid w:val="00D405EB"/>
    <w:rsid w:val="00D50E1C"/>
    <w:rsid w:val="00DA0073"/>
    <w:rsid w:val="00DA6817"/>
    <w:rsid w:val="00DB09E3"/>
    <w:rsid w:val="00DB17AA"/>
    <w:rsid w:val="00DB1C19"/>
    <w:rsid w:val="00DB71C1"/>
    <w:rsid w:val="00DE05A7"/>
    <w:rsid w:val="00DE1E76"/>
    <w:rsid w:val="00DE2004"/>
    <w:rsid w:val="00DF0F2A"/>
    <w:rsid w:val="00DF1324"/>
    <w:rsid w:val="00E27EF9"/>
    <w:rsid w:val="00E31545"/>
    <w:rsid w:val="00E3778C"/>
    <w:rsid w:val="00E414E0"/>
    <w:rsid w:val="00E44E4B"/>
    <w:rsid w:val="00E52AD0"/>
    <w:rsid w:val="00E60A31"/>
    <w:rsid w:val="00E6151B"/>
    <w:rsid w:val="00E70DA2"/>
    <w:rsid w:val="00E8627D"/>
    <w:rsid w:val="00E8688B"/>
    <w:rsid w:val="00E95354"/>
    <w:rsid w:val="00EA77DE"/>
    <w:rsid w:val="00EB14E0"/>
    <w:rsid w:val="00EB760E"/>
    <w:rsid w:val="00F54E31"/>
    <w:rsid w:val="00F6538B"/>
    <w:rsid w:val="00F72921"/>
    <w:rsid w:val="00F75A03"/>
    <w:rsid w:val="00F90A35"/>
    <w:rsid w:val="00FA0BB7"/>
    <w:rsid w:val="00FB2B86"/>
    <w:rsid w:val="00FC4987"/>
    <w:rsid w:val="00FC4F8A"/>
    <w:rsid w:val="00FD3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1347604-35E3-4878-B345-033FFFB10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iPriority="9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0073"/>
  </w:style>
  <w:style w:type="paragraph" w:styleId="1">
    <w:name w:val="heading 1"/>
    <w:basedOn w:val="a"/>
    <w:next w:val="a"/>
    <w:link w:val="10"/>
    <w:qFormat/>
    <w:rsid w:val="003F28ED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247C9C"/>
    <w:pPr>
      <w:keepNext/>
      <w:suppressAutoHyphens/>
      <w:jc w:val="center"/>
      <w:outlineLvl w:val="1"/>
    </w:pPr>
    <w:rPr>
      <w:b/>
      <w:color w:val="000000"/>
      <w:sz w:val="24"/>
    </w:rPr>
  </w:style>
  <w:style w:type="paragraph" w:styleId="9">
    <w:name w:val="heading 9"/>
    <w:basedOn w:val="a"/>
    <w:next w:val="a"/>
    <w:qFormat/>
    <w:rsid w:val="00247C9C"/>
    <w:pPr>
      <w:keepNext/>
      <w:jc w:val="center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9452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19452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uiPriority w:val="99"/>
    <w:rsid w:val="0019452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3">
    <w:name w:val="Table Grid"/>
    <w:basedOn w:val="a1"/>
    <w:rsid w:val="005E6B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Title"/>
    <w:basedOn w:val="a"/>
    <w:qFormat/>
    <w:rsid w:val="00247C9C"/>
    <w:pPr>
      <w:ind w:left="-1080" w:right="-185"/>
      <w:jc w:val="center"/>
    </w:pPr>
    <w:rPr>
      <w:b/>
      <w:bCs/>
      <w:sz w:val="28"/>
      <w:szCs w:val="24"/>
    </w:rPr>
  </w:style>
  <w:style w:type="paragraph" w:styleId="3">
    <w:name w:val="Body Text 3"/>
    <w:basedOn w:val="a"/>
    <w:rsid w:val="00FC4F8A"/>
    <w:pPr>
      <w:spacing w:after="120"/>
    </w:pPr>
    <w:rPr>
      <w:sz w:val="16"/>
      <w:szCs w:val="16"/>
    </w:rPr>
  </w:style>
  <w:style w:type="paragraph" w:styleId="30">
    <w:name w:val="Body Text Indent 3"/>
    <w:basedOn w:val="a"/>
    <w:rsid w:val="00FC4F8A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link w:val="a6"/>
    <w:rsid w:val="003F28E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3F28E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F28E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31">
    <w:name w:val="toc 3"/>
    <w:basedOn w:val="a"/>
    <w:next w:val="a"/>
    <w:autoRedefine/>
    <w:uiPriority w:val="99"/>
    <w:rsid w:val="003F28ED"/>
    <w:pPr>
      <w:ind w:left="480"/>
    </w:pPr>
    <w:rPr>
      <w:sz w:val="24"/>
      <w:szCs w:val="24"/>
    </w:rPr>
  </w:style>
  <w:style w:type="character" w:styleId="a7">
    <w:name w:val="Hyperlink"/>
    <w:basedOn w:val="a0"/>
    <w:uiPriority w:val="99"/>
    <w:rsid w:val="003F28ED"/>
    <w:rPr>
      <w:color w:val="0000FF"/>
      <w:u w:val="single"/>
    </w:rPr>
  </w:style>
  <w:style w:type="paragraph" w:styleId="a8">
    <w:name w:val="Body Text Indent"/>
    <w:basedOn w:val="a"/>
    <w:link w:val="a9"/>
    <w:rsid w:val="00B13A79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B13A79"/>
  </w:style>
  <w:style w:type="paragraph" w:styleId="aa">
    <w:name w:val="List Paragraph"/>
    <w:basedOn w:val="a"/>
    <w:uiPriority w:val="34"/>
    <w:qFormat/>
    <w:rsid w:val="00DB1C19"/>
    <w:pPr>
      <w:ind w:left="720"/>
      <w:contextualSpacing/>
    </w:pPr>
  </w:style>
  <w:style w:type="paragraph" w:customStyle="1" w:styleId="21">
    <w:name w:val="Знак Знак Знак2 Знак"/>
    <w:basedOn w:val="a"/>
    <w:rsid w:val="00831F99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styleId="ab">
    <w:name w:val="header"/>
    <w:basedOn w:val="a"/>
    <w:link w:val="ac"/>
    <w:uiPriority w:val="99"/>
    <w:rsid w:val="000364B8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0364B8"/>
  </w:style>
  <w:style w:type="paragraph" w:styleId="ad">
    <w:name w:val="footer"/>
    <w:basedOn w:val="a"/>
    <w:link w:val="ae"/>
    <w:uiPriority w:val="99"/>
    <w:rsid w:val="000364B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0364B8"/>
  </w:style>
  <w:style w:type="paragraph" w:customStyle="1" w:styleId="ConsPlusCell">
    <w:name w:val="ConsPlusCell"/>
    <w:uiPriority w:val="99"/>
    <w:rsid w:val="009131AA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2"/>
      <w:szCs w:val="22"/>
    </w:rPr>
  </w:style>
  <w:style w:type="character" w:customStyle="1" w:styleId="20">
    <w:name w:val="Заголовок 2 Знак"/>
    <w:basedOn w:val="a0"/>
    <w:link w:val="2"/>
    <w:rsid w:val="009131AA"/>
    <w:rPr>
      <w:b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BB1DBD4B2048583C4C9B952357CD91135128349BF99C99D662F3530D474A8816E87581067000F068F0FF1cDM7K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AFF8EEBF2DDF1B3749301A1BF511B9546F1D34303FEBED09EC56D2AE71FE1CB5dA36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FF8EEBF2DDF1B3749301A1BF511B9546F1D34303FEEE00BE556D2AE71FE1CB5A6E13539BDBACABC15C050d33A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334B76-49CA-4CD3-BFAF-2FC1C59D6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695</Words>
  <Characters>3964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РАЙОННЫЙ СОВЕТ ДЕПУТАТОВ</vt:lpstr>
    </vt:vector>
  </TitlesOfParts>
  <Company>Microsoft</Company>
  <LinksUpToDate>false</LinksUpToDate>
  <CharactersWithSpaces>4650</CharactersWithSpaces>
  <SharedDoc>false</SharedDoc>
  <HLinks>
    <vt:vector size="102" baseType="variant">
      <vt:variant>
        <vt:i4>5046272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consultantplus://offline/ref=9BB1DBD4B2048583C4C9B952357CD91135128349BF99C99D662F3530D474A8816E87581067000F068F0FF1cDM7K</vt:lpwstr>
      </vt:variant>
      <vt:variant>
        <vt:lpwstr/>
      </vt:variant>
      <vt:variant>
        <vt:i4>1441842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_Toc340421307</vt:lpwstr>
      </vt:variant>
      <vt:variant>
        <vt:i4>1441842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_Toc340421306</vt:lpwstr>
      </vt:variant>
      <vt:variant>
        <vt:i4>1441842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_Toc340421305</vt:lpwstr>
      </vt:variant>
      <vt:variant>
        <vt:i4>1441842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_Toc340421304</vt:lpwstr>
      </vt:variant>
      <vt:variant>
        <vt:i4>1441842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_Toc340421303</vt:lpwstr>
      </vt:variant>
      <vt:variant>
        <vt:i4>1441842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_Toc340421302</vt:lpwstr>
      </vt:variant>
      <vt:variant>
        <vt:i4>1441842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_Toc340421301</vt:lpwstr>
      </vt:variant>
      <vt:variant>
        <vt:i4>1441842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_Toc340421300</vt:lpwstr>
      </vt:variant>
      <vt:variant>
        <vt:i4>2031667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_Toc340421299</vt:lpwstr>
      </vt:variant>
      <vt:variant>
        <vt:i4>2031667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_Toc340421298</vt:lpwstr>
      </vt:variant>
      <vt:variant>
        <vt:i4>2031667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_Toc340421297</vt:lpwstr>
      </vt:variant>
      <vt:variant>
        <vt:i4>2031667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_Toc340421296</vt:lpwstr>
      </vt:variant>
      <vt:variant>
        <vt:i4>2031667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_Toc340421294</vt:lpwstr>
      </vt:variant>
      <vt:variant>
        <vt:i4>2031667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_Toc340421293</vt:lpwstr>
      </vt:variant>
      <vt:variant>
        <vt:i4>2031667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_Toc340421292</vt:lpwstr>
      </vt:variant>
      <vt:variant>
        <vt:i4>5046272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consultantplus://offline/ref=9BB1DBD4B2048583C4C9B952357CD91135128349BF99C99D662F3530D474A8816E87581067000F068F0FF1cDM7K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РАЙОННЫЙ СОВЕТ ДЕПУТАТОВ</dc:title>
  <dc:creator>User</dc:creator>
  <cp:lastModifiedBy>Ирина Ярмош</cp:lastModifiedBy>
  <cp:revision>9</cp:revision>
  <cp:lastPrinted>2016-11-14T09:23:00Z</cp:lastPrinted>
  <dcterms:created xsi:type="dcterms:W3CDTF">2014-11-15T04:17:00Z</dcterms:created>
  <dcterms:modified xsi:type="dcterms:W3CDTF">2016-11-14T09:26:00Z</dcterms:modified>
</cp:coreProperties>
</file>